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4" w:rsidRDefault="00D96A64" w:rsidP="00D96A64">
      <w:pPr>
        <w:tabs>
          <w:tab w:val="left" w:pos="6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162675" cy="8610600"/>
            <wp:effectExtent l="19050" t="0" r="9525" b="0"/>
            <wp:docPr id="1" name="Рисунок 1" descr="C:\Users\Администратор\Desktop\локальные акты и док\положение об обработке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ьные акты и док\положение об обработке П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91" w:rsidRPr="00CB7268" w:rsidRDefault="00D96A64" w:rsidP="00D96A64">
      <w:pPr>
        <w:tabs>
          <w:tab w:val="left" w:pos="6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1.3.2.</w:t>
      </w:r>
      <w:r w:rsidR="000E1B10" w:rsidRPr="00B06EC3">
        <w:rPr>
          <w:rFonts w:ascii="Times New Roman" w:hAnsi="Times New Roman"/>
          <w:bCs/>
          <w:sz w:val="24"/>
          <w:szCs w:val="24"/>
        </w:rPr>
        <w:t xml:space="preserve">Режим конфиденциальности персональных данных снимается в случаях их обезличивания и по истечении срока их хранения, или продлевается на основании </w:t>
      </w:r>
      <w:r w:rsidR="000E1B10" w:rsidRPr="00B06EC3">
        <w:rPr>
          <w:rFonts w:ascii="Times New Roman" w:hAnsi="Times New Roman"/>
          <w:bCs/>
          <w:sz w:val="24"/>
          <w:szCs w:val="24"/>
        </w:rPr>
        <w:lastRenderedPageBreak/>
        <w:t xml:space="preserve">заключения экспертной комиссии </w:t>
      </w:r>
      <w:r w:rsidR="00853726">
        <w:rPr>
          <w:rFonts w:ascii="Times New Roman" w:hAnsi="Times New Roman"/>
          <w:bCs/>
          <w:sz w:val="24"/>
          <w:szCs w:val="24"/>
        </w:rPr>
        <w:t xml:space="preserve">МАОУ </w:t>
      </w:r>
      <w:r w:rsidR="00472DE5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853726">
        <w:rPr>
          <w:rFonts w:ascii="Times New Roman" w:hAnsi="Times New Roman"/>
          <w:bCs/>
          <w:sz w:val="24"/>
          <w:szCs w:val="24"/>
        </w:rPr>
        <w:t>»</w:t>
      </w:r>
      <w:r w:rsidR="000E1B10" w:rsidRPr="00B06EC3">
        <w:rPr>
          <w:rFonts w:ascii="Times New Roman" w:hAnsi="Times New Roman"/>
          <w:bCs/>
          <w:sz w:val="24"/>
          <w:szCs w:val="24"/>
        </w:rPr>
        <w:t>, если иное не определено законом Российской Федерации.</w:t>
      </w:r>
      <w:r w:rsidR="00B06EC3" w:rsidRPr="00B06EC3">
        <w:rPr>
          <w:rFonts w:ascii="Times New Roman" w:hAnsi="Times New Roman"/>
          <w:bCs/>
          <w:sz w:val="24"/>
          <w:szCs w:val="24"/>
        </w:rPr>
        <w:tab/>
      </w:r>
    </w:p>
    <w:p w:rsidR="00161AA8" w:rsidRPr="00F76C03" w:rsidRDefault="00B06EC3" w:rsidP="005502B7">
      <w:pPr>
        <w:pStyle w:val="1"/>
      </w:pPr>
      <w:r>
        <w:t>ТЕРМИНЫ И ОПРЕДЕЛЕНИЯ</w:t>
      </w:r>
    </w:p>
    <w:p w:rsidR="00F52241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F52241">
        <w:rPr>
          <w:b/>
          <w:bCs/>
        </w:rPr>
        <w:t>Блокирование персональных данных</w:t>
      </w:r>
      <w:r w:rsidRPr="00F52241"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F52241" w:rsidRPr="00F52241">
        <w:rPr>
          <w:b/>
          <w:bCs/>
        </w:rPr>
        <w:t>.</w:t>
      </w:r>
      <w:r w:rsidRPr="00F52241">
        <w:rPr>
          <w:b/>
          <w:bCs/>
        </w:rPr>
        <w:t xml:space="preserve"> </w:t>
      </w:r>
    </w:p>
    <w:p w:rsidR="00375891" w:rsidRPr="00F52241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F52241">
        <w:rPr>
          <w:b/>
          <w:bCs/>
        </w:rPr>
        <w:t>Информационная система персональных данных (ИСПДн)</w:t>
      </w:r>
      <w:r w:rsidRPr="00F52241"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F52241">
        <w:rPr>
          <w:i/>
        </w:rPr>
        <w:t>.</w:t>
      </w:r>
    </w:p>
    <w:p w:rsidR="00375891" w:rsidRPr="003D2936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116098">
        <w:rPr>
          <w:b/>
          <w:bCs/>
        </w:rPr>
        <w:t>Документированная информация</w:t>
      </w:r>
      <w:r w:rsidRPr="00116098">
        <w:rPr>
          <w:bCs/>
        </w:rP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</w:t>
      </w:r>
      <w:r w:rsidR="00F52241">
        <w:rPr>
          <w:bCs/>
        </w:rPr>
        <w:t>ию или ее материальный носитель</w:t>
      </w:r>
      <w:r w:rsidRPr="00CF1C29">
        <w:rPr>
          <w:i/>
        </w:rPr>
        <w:t>.</w:t>
      </w:r>
    </w:p>
    <w:p w:rsidR="00375891" w:rsidRPr="00952F0E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6F2321">
        <w:rPr>
          <w:b/>
          <w:bCs/>
        </w:rPr>
        <w:t>Информация</w:t>
      </w:r>
      <w:r w:rsidRPr="006F2321">
        <w:rPr>
          <w:bCs/>
        </w:rPr>
        <w:t xml:space="preserve"> - сведения (сообщения, данные) независимо от формы их </w:t>
      </w:r>
      <w:r w:rsidR="00F52241">
        <w:rPr>
          <w:bCs/>
        </w:rPr>
        <w:t>представления</w:t>
      </w:r>
      <w:r w:rsidRPr="00CF1C29">
        <w:rPr>
          <w:i/>
        </w:rPr>
        <w:t>.</w:t>
      </w:r>
    </w:p>
    <w:p w:rsidR="00161AA8" w:rsidRPr="00375891" w:rsidRDefault="00161AA8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F76C03">
        <w:rPr>
          <w:b/>
          <w:bCs/>
        </w:rPr>
        <w:t>Обезличивание персональных данных</w:t>
      </w:r>
      <w:r w:rsidRPr="00F76C03">
        <w:rPr>
          <w:bCs/>
        </w:rPr>
        <w:t xml:space="preserve"> - </w:t>
      </w:r>
      <w:r w:rsidR="00375891" w:rsidRPr="00375891">
        <w:rPr>
          <w:bCs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375891" w:rsidRPr="00CF1C29">
        <w:rPr>
          <w:i/>
        </w:rPr>
        <w:t>.</w:t>
      </w:r>
    </w:p>
    <w:p w:rsidR="00375891" w:rsidRPr="00F52241" w:rsidRDefault="00375891" w:rsidP="00375891">
      <w:pPr>
        <w:pStyle w:val="a9"/>
        <w:numPr>
          <w:ilvl w:val="1"/>
          <w:numId w:val="13"/>
        </w:numPr>
        <w:tabs>
          <w:tab w:val="left" w:pos="-5954"/>
          <w:tab w:val="left" w:pos="-5670"/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529"/>
          <w:tab w:val="left" w:pos="5670"/>
          <w:tab w:val="left" w:pos="6407"/>
          <w:tab w:val="left" w:pos="7230"/>
          <w:tab w:val="left" w:pos="7655"/>
          <w:tab w:val="left" w:pos="8505"/>
          <w:tab w:val="left" w:pos="8959"/>
          <w:tab w:val="left" w:pos="10206"/>
        </w:tabs>
        <w:spacing w:before="0" w:after="0" w:line="360" w:lineRule="auto"/>
        <w:jc w:val="both"/>
        <w:rPr>
          <w:b/>
          <w:bCs/>
        </w:rPr>
      </w:pPr>
      <w:r w:rsidRPr="00F52241">
        <w:rPr>
          <w:b/>
          <w:bCs/>
        </w:rPr>
        <w:t>Обработка персональных данных</w:t>
      </w:r>
      <w:r w:rsidRPr="00F52241"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F52241">
        <w:rPr>
          <w:bCs/>
        </w:rPr>
        <w:t>.</w:t>
      </w:r>
    </w:p>
    <w:p w:rsidR="00375891" w:rsidRPr="00F77260" w:rsidRDefault="00375891" w:rsidP="0032385E">
      <w:pPr>
        <w:numPr>
          <w:ilvl w:val="1"/>
          <w:numId w:val="13"/>
        </w:numPr>
        <w:tabs>
          <w:tab w:val="left" w:pos="-5954"/>
          <w:tab w:val="left" w:pos="-5670"/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7260">
        <w:rPr>
          <w:rFonts w:ascii="Times New Roman" w:hAnsi="Times New Roman"/>
          <w:b/>
          <w:bCs/>
          <w:sz w:val="24"/>
          <w:szCs w:val="24"/>
        </w:rPr>
        <w:t>Обработка персональных данных без использования средств автоматизации</w:t>
      </w:r>
      <w:r w:rsidRPr="00F77260">
        <w:rPr>
          <w:rFonts w:ascii="Times New Roman" w:hAnsi="Times New Roman"/>
          <w:bCs/>
          <w:sz w:val="24"/>
          <w:szCs w:val="24"/>
        </w:rPr>
        <w:t xml:space="preserve"> –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</w:r>
      <w:r w:rsidR="00F77260">
        <w:rPr>
          <w:rFonts w:ascii="Times New Roman" w:hAnsi="Times New Roman"/>
          <w:bCs/>
          <w:i/>
          <w:sz w:val="24"/>
          <w:szCs w:val="24"/>
        </w:rPr>
        <w:t>.</w:t>
      </w:r>
    </w:p>
    <w:p w:rsidR="00161AA8" w:rsidRPr="00F76C03" w:rsidRDefault="00161AA8" w:rsidP="0032385E">
      <w:pPr>
        <w:numPr>
          <w:ilvl w:val="1"/>
          <w:numId w:val="13"/>
        </w:numPr>
        <w:tabs>
          <w:tab w:val="left" w:pos="-5954"/>
          <w:tab w:val="left" w:pos="-5670"/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260">
        <w:rPr>
          <w:rFonts w:ascii="Times New Roman" w:hAnsi="Times New Roman"/>
          <w:b/>
          <w:bCs/>
          <w:sz w:val="24"/>
          <w:szCs w:val="24"/>
        </w:rPr>
        <w:t>Оператор</w:t>
      </w:r>
      <w:r w:rsidRPr="00F77260">
        <w:rPr>
          <w:rFonts w:ascii="Times New Roman" w:hAnsi="Times New Roman"/>
          <w:bCs/>
          <w:sz w:val="24"/>
          <w:szCs w:val="24"/>
        </w:rPr>
        <w:t xml:space="preserve"> </w:t>
      </w:r>
      <w:r w:rsidR="00F77260">
        <w:rPr>
          <w:rFonts w:ascii="Times New Roman" w:hAnsi="Times New Roman"/>
          <w:bCs/>
          <w:sz w:val="24"/>
          <w:szCs w:val="24"/>
        </w:rPr>
        <w:t>–</w:t>
      </w:r>
      <w:r w:rsidRPr="00F77260">
        <w:rPr>
          <w:rFonts w:ascii="Times New Roman" w:hAnsi="Times New Roman"/>
          <w:bCs/>
          <w:sz w:val="24"/>
          <w:szCs w:val="24"/>
        </w:rPr>
        <w:t xml:space="preserve"> </w:t>
      </w:r>
      <w:r w:rsidR="00853726">
        <w:rPr>
          <w:rFonts w:ascii="Times New Roman" w:hAnsi="Times New Roman"/>
          <w:bCs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  <w:r w:rsidR="00472DE5">
        <w:rPr>
          <w:rFonts w:ascii="Times New Roman" w:hAnsi="Times New Roman"/>
          <w:bCs/>
          <w:sz w:val="24"/>
          <w:szCs w:val="24"/>
        </w:rPr>
        <w:t>«</w:t>
      </w:r>
      <w:r w:rsidR="00853726">
        <w:rPr>
          <w:rFonts w:ascii="Times New Roman" w:hAnsi="Times New Roman"/>
          <w:bCs/>
          <w:sz w:val="24"/>
          <w:szCs w:val="24"/>
        </w:rPr>
        <w:t>Центр дополнительного образования»</w:t>
      </w:r>
      <w:r w:rsidRPr="00F77260">
        <w:rPr>
          <w:rFonts w:ascii="Times New Roman" w:hAnsi="Times New Roman"/>
          <w:bCs/>
          <w:sz w:val="24"/>
          <w:szCs w:val="24"/>
        </w:rPr>
        <w:t>.</w:t>
      </w:r>
    </w:p>
    <w:p w:rsidR="00375891" w:rsidRPr="00CF1C29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CF1C29">
        <w:rPr>
          <w:b/>
          <w:bCs/>
        </w:rPr>
        <w:t>Персональные данные</w:t>
      </w:r>
      <w:r w:rsidRPr="00CF1C29">
        <w:rPr>
          <w:bCs/>
        </w:rPr>
        <w:t xml:space="preserve"> - любая информация, относящаяся к прямо или косвенно определенному или определяемому физическому лицу </w:t>
      </w:r>
      <w:r w:rsidR="00F77260">
        <w:rPr>
          <w:bCs/>
        </w:rPr>
        <w:t>(субъекту персональных данных)</w:t>
      </w:r>
      <w:r w:rsidRPr="00CF1C29">
        <w:rPr>
          <w:i/>
        </w:rPr>
        <w:t>.</w:t>
      </w:r>
    </w:p>
    <w:p w:rsidR="00375891" w:rsidRPr="003D2936" w:rsidRDefault="00375891" w:rsidP="00375891">
      <w:pPr>
        <w:pStyle w:val="a9"/>
        <w:numPr>
          <w:ilvl w:val="1"/>
          <w:numId w:val="13"/>
        </w:numPr>
        <w:tabs>
          <w:tab w:val="left" w:pos="680"/>
          <w:tab w:val="left" w:pos="2268"/>
        </w:tabs>
        <w:spacing w:before="0" w:after="0" w:line="360" w:lineRule="auto"/>
        <w:jc w:val="both"/>
        <w:rPr>
          <w:b/>
          <w:bCs/>
        </w:rPr>
      </w:pPr>
      <w:r w:rsidRPr="003D2936">
        <w:rPr>
          <w:b/>
          <w:bCs/>
        </w:rPr>
        <w:t>Распространение персональных данных</w:t>
      </w:r>
      <w:r w:rsidRPr="003D2936">
        <w:rPr>
          <w:bCs/>
        </w:rPr>
        <w:t xml:space="preserve"> - действия, направленные на раскрытие персональных данных неопределенному кругу лиц</w:t>
      </w:r>
      <w:r w:rsidRPr="00CF1C29">
        <w:rPr>
          <w:i/>
        </w:rPr>
        <w:t>.</w:t>
      </w:r>
    </w:p>
    <w:p w:rsidR="00375891" w:rsidRPr="00CF1C29" w:rsidRDefault="00375891" w:rsidP="005502B7">
      <w:pPr>
        <w:pStyle w:val="a9"/>
        <w:numPr>
          <w:ilvl w:val="1"/>
          <w:numId w:val="13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 w:rsidRPr="00846646">
        <w:rPr>
          <w:b/>
          <w:bCs/>
        </w:rPr>
        <w:t xml:space="preserve">Уничтожение персональных данных </w:t>
      </w:r>
      <w:r w:rsidRPr="00F77260">
        <w:rPr>
          <w:bCs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</w:t>
      </w:r>
      <w:r w:rsidRPr="00F77260">
        <w:rPr>
          <w:bCs/>
        </w:rPr>
        <w:lastRenderedPageBreak/>
        <w:t>персональных данных и (или) в результате которых уничтожаются материальные носители персональных данных</w:t>
      </w:r>
      <w:r w:rsidR="00F77260">
        <w:rPr>
          <w:bCs/>
        </w:rPr>
        <w:t>.</w:t>
      </w:r>
    </w:p>
    <w:p w:rsidR="00EA1AF3" w:rsidRPr="00F76C03" w:rsidRDefault="00EA1AF3" w:rsidP="005502B7">
      <w:pPr>
        <w:pStyle w:val="1"/>
      </w:pPr>
      <w:r w:rsidRPr="00F76C03">
        <w:t>Состав персональных данных</w:t>
      </w:r>
    </w:p>
    <w:p w:rsidR="00ED0DB7" w:rsidRDefault="00EA1AF3" w:rsidP="0032385E">
      <w:pPr>
        <w:numPr>
          <w:ilvl w:val="1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DB7">
        <w:rPr>
          <w:rFonts w:ascii="Times New Roman" w:hAnsi="Times New Roman"/>
          <w:bCs/>
          <w:sz w:val="24"/>
          <w:szCs w:val="24"/>
        </w:rPr>
        <w:t xml:space="preserve">Состав персональных данных, обрабатываемых в </w:t>
      </w:r>
      <w:r w:rsidR="00853726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853726">
        <w:rPr>
          <w:rFonts w:ascii="Times New Roman" w:hAnsi="Times New Roman"/>
          <w:bCs/>
          <w:sz w:val="24"/>
          <w:szCs w:val="24"/>
        </w:rPr>
        <w:t>»</w:t>
      </w:r>
      <w:r w:rsidRPr="00ED0DB7">
        <w:rPr>
          <w:rFonts w:ascii="Times New Roman" w:hAnsi="Times New Roman"/>
          <w:bCs/>
          <w:sz w:val="24"/>
          <w:szCs w:val="24"/>
        </w:rPr>
        <w:t xml:space="preserve">, определяется </w:t>
      </w:r>
      <w:r w:rsidRPr="00CB7268">
        <w:rPr>
          <w:rFonts w:ascii="Times New Roman" w:hAnsi="Times New Roman"/>
          <w:bCs/>
          <w:sz w:val="24"/>
          <w:szCs w:val="24"/>
        </w:rPr>
        <w:t>«</w:t>
      </w:r>
      <w:r w:rsidR="006B36FC">
        <w:rPr>
          <w:rFonts w:ascii="Times New Roman" w:hAnsi="Times New Roman"/>
          <w:bCs/>
          <w:sz w:val="24"/>
          <w:szCs w:val="24"/>
        </w:rPr>
        <w:t>Перечнем сведений, содержащих персональные данные</w:t>
      </w:r>
      <w:r w:rsidRPr="00CB7268">
        <w:rPr>
          <w:rFonts w:ascii="Times New Roman" w:hAnsi="Times New Roman"/>
          <w:bCs/>
          <w:sz w:val="24"/>
          <w:szCs w:val="24"/>
        </w:rPr>
        <w:t>»</w:t>
      </w:r>
      <w:r w:rsidR="005502B7" w:rsidRPr="00ED0DB7">
        <w:rPr>
          <w:rFonts w:ascii="Times New Roman" w:hAnsi="Times New Roman"/>
          <w:bCs/>
          <w:sz w:val="24"/>
          <w:szCs w:val="24"/>
        </w:rPr>
        <w:t xml:space="preserve"> </w:t>
      </w:r>
      <w:r w:rsidR="006B36FC">
        <w:rPr>
          <w:rFonts w:ascii="Times New Roman" w:hAnsi="Times New Roman"/>
          <w:bCs/>
          <w:sz w:val="24"/>
          <w:szCs w:val="24"/>
        </w:rPr>
        <w:t>(Приложение 1)</w:t>
      </w:r>
      <w:r w:rsidR="00ED0DB7">
        <w:rPr>
          <w:rFonts w:ascii="Times New Roman" w:hAnsi="Times New Roman"/>
          <w:bCs/>
          <w:sz w:val="24"/>
          <w:szCs w:val="24"/>
        </w:rPr>
        <w:t xml:space="preserve">. </w:t>
      </w:r>
    </w:p>
    <w:p w:rsidR="009717A9" w:rsidRPr="00ED0DB7" w:rsidRDefault="00EA1AF3" w:rsidP="0032385E">
      <w:pPr>
        <w:numPr>
          <w:ilvl w:val="1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DB7">
        <w:rPr>
          <w:rFonts w:ascii="Times New Roman" w:hAnsi="Times New Roman"/>
          <w:bCs/>
          <w:sz w:val="24"/>
          <w:szCs w:val="24"/>
        </w:rPr>
        <w:t>Документы со сведениями, содержащими персональные данные, обрабатываются:</w:t>
      </w:r>
    </w:p>
    <w:p w:rsidR="009717A9" w:rsidRDefault="00070D00" w:rsidP="00CB7268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Бухгалтерией учреждения</w:t>
      </w:r>
      <w:r w:rsidR="00EA1AF3" w:rsidRPr="00F76C03">
        <w:rPr>
          <w:rFonts w:ascii="Times New Roman" w:hAnsi="Times New Roman"/>
          <w:bCs/>
          <w:sz w:val="24"/>
          <w:szCs w:val="24"/>
        </w:rPr>
        <w:t>;</w:t>
      </w:r>
    </w:p>
    <w:p w:rsidR="00194D51" w:rsidRDefault="00070D00" w:rsidP="00CB7268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Методическим кабинетом</w:t>
      </w:r>
      <w:r w:rsidR="00194D51">
        <w:rPr>
          <w:rFonts w:ascii="Times New Roman" w:hAnsi="Times New Roman"/>
          <w:bCs/>
          <w:sz w:val="24"/>
          <w:szCs w:val="24"/>
        </w:rPr>
        <w:t>;</w:t>
      </w:r>
    </w:p>
    <w:p w:rsidR="00194D51" w:rsidRDefault="00070D00" w:rsidP="00CB7268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Специалистом по кадрам.</w:t>
      </w:r>
    </w:p>
    <w:p w:rsidR="00EA1AF3" w:rsidRPr="00F76C03" w:rsidRDefault="00EA1AF3" w:rsidP="005502B7">
      <w:pPr>
        <w:pStyle w:val="1"/>
      </w:pPr>
      <w:r w:rsidRPr="00F76C03">
        <w:t>Порядок получения персональных данных</w:t>
      </w:r>
    </w:p>
    <w:p w:rsidR="00AB69FC" w:rsidRPr="00AB69FC" w:rsidRDefault="00AB69FC" w:rsidP="00AB69FC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9FC">
        <w:rPr>
          <w:rFonts w:ascii="Times New Roman" w:hAnsi="Times New Roman"/>
          <w:bCs/>
          <w:sz w:val="24"/>
          <w:szCs w:val="24"/>
        </w:rPr>
        <w:t>Персональные данные получа</w:t>
      </w:r>
      <w:r w:rsidR="00194D51">
        <w:rPr>
          <w:rFonts w:ascii="Times New Roman" w:hAnsi="Times New Roman"/>
          <w:bCs/>
          <w:sz w:val="24"/>
          <w:szCs w:val="24"/>
        </w:rPr>
        <w:t>ют</w:t>
      </w:r>
      <w:r w:rsidRPr="00AB69FC">
        <w:rPr>
          <w:rFonts w:ascii="Times New Roman" w:hAnsi="Times New Roman"/>
          <w:bCs/>
          <w:sz w:val="24"/>
          <w:szCs w:val="24"/>
        </w:rPr>
        <w:t xml:space="preserve"> непосредственно у субъекта, либо у законного представителя.</w:t>
      </w:r>
    </w:p>
    <w:p w:rsidR="00AB69FC" w:rsidRPr="00AB69FC" w:rsidRDefault="00AB69FC" w:rsidP="00AB69FC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9FC">
        <w:rPr>
          <w:rFonts w:ascii="Times New Roman" w:hAnsi="Times New Roman"/>
          <w:bCs/>
          <w:sz w:val="24"/>
          <w:szCs w:val="24"/>
        </w:rPr>
        <w:t xml:space="preserve">Перед началом обработки персональных данных необходимо получить у субъекта согласие в письменной </w:t>
      </w:r>
      <w:r>
        <w:rPr>
          <w:rFonts w:ascii="Times New Roman" w:hAnsi="Times New Roman"/>
          <w:bCs/>
          <w:sz w:val="24"/>
          <w:szCs w:val="24"/>
        </w:rPr>
        <w:t xml:space="preserve">виде в соответствии с утвержденной в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формой такого Согласия.</w:t>
      </w:r>
    </w:p>
    <w:p w:rsidR="000F4663" w:rsidRPr="00B32767" w:rsidRDefault="000F4663" w:rsidP="000F4663">
      <w:pPr>
        <w:numPr>
          <w:ilvl w:val="1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767">
        <w:rPr>
          <w:rFonts w:ascii="Times New Roman" w:hAnsi="Times New Roman"/>
          <w:bCs/>
          <w:sz w:val="24"/>
          <w:szCs w:val="24"/>
        </w:rPr>
        <w:t>Комплекс документов, сопровождающий процесс взаимодействия с соискателями</w:t>
      </w:r>
      <w:r w:rsidR="00194D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вакантной должности</w:t>
      </w:r>
      <w:r w:rsidRPr="00B32767">
        <w:rPr>
          <w:rFonts w:ascii="Times New Roman" w:hAnsi="Times New Roman"/>
          <w:bCs/>
          <w:sz w:val="24"/>
          <w:szCs w:val="24"/>
        </w:rPr>
        <w:t>:</w:t>
      </w:r>
    </w:p>
    <w:p w:rsidR="000F4663" w:rsidRPr="00B32767" w:rsidRDefault="000F4663" w:rsidP="000F4663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767">
        <w:rPr>
          <w:rFonts w:ascii="Times New Roman" w:hAnsi="Times New Roman"/>
          <w:bCs/>
          <w:sz w:val="24"/>
          <w:szCs w:val="24"/>
        </w:rPr>
        <w:t>Соискатель</w:t>
      </w:r>
      <w:r w:rsidR="00194D51">
        <w:rPr>
          <w:rFonts w:ascii="Times New Roman" w:hAnsi="Times New Roman"/>
          <w:bCs/>
          <w:sz w:val="24"/>
          <w:szCs w:val="24"/>
        </w:rPr>
        <w:t xml:space="preserve"> </w:t>
      </w:r>
      <w:r w:rsidRPr="00B32767">
        <w:rPr>
          <w:rFonts w:ascii="Times New Roman" w:hAnsi="Times New Roman"/>
          <w:bCs/>
          <w:sz w:val="24"/>
          <w:szCs w:val="24"/>
        </w:rPr>
        <w:t xml:space="preserve"> направляет работодателю резюме в электронном виде или на бумажном носителе</w:t>
      </w:r>
      <w:r w:rsidR="009F1863">
        <w:rPr>
          <w:rFonts w:ascii="Times New Roman" w:hAnsi="Times New Roman"/>
          <w:bCs/>
          <w:sz w:val="24"/>
          <w:szCs w:val="24"/>
        </w:rPr>
        <w:t xml:space="preserve"> с предоставлением </w:t>
      </w:r>
      <w:r w:rsidRPr="00B32767">
        <w:rPr>
          <w:rFonts w:ascii="Times New Roman" w:hAnsi="Times New Roman"/>
          <w:bCs/>
          <w:sz w:val="24"/>
          <w:szCs w:val="24"/>
        </w:rPr>
        <w:t>информаци</w:t>
      </w:r>
      <w:r w:rsidR="009F1863">
        <w:rPr>
          <w:rFonts w:ascii="Times New Roman" w:hAnsi="Times New Roman"/>
          <w:bCs/>
          <w:sz w:val="24"/>
          <w:szCs w:val="24"/>
        </w:rPr>
        <w:t>и</w:t>
      </w:r>
      <w:r w:rsidRPr="00B32767">
        <w:rPr>
          <w:rFonts w:ascii="Times New Roman" w:hAnsi="Times New Roman"/>
          <w:bCs/>
          <w:sz w:val="24"/>
          <w:szCs w:val="24"/>
        </w:rPr>
        <w:t>: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фамилия, имя, отчество;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дата рождения;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семейное положение;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фамилия, имя, отчество супруга(и), их место работы и должность;</w:t>
      </w:r>
    </w:p>
    <w:p w:rsidR="009F1863" w:rsidRPr="009F1863" w:rsidRDefault="009F18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информацию о детях;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адрес места жительства;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адрес регистрации;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контактные телефоны;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сведения об образовании;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сведения о предыдущих местах работы;</w:t>
      </w:r>
    </w:p>
    <w:p w:rsidR="000F4663" w:rsidRPr="009F1863" w:rsidRDefault="000F4663" w:rsidP="000F4663">
      <w:pPr>
        <w:numPr>
          <w:ilvl w:val="3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863">
        <w:rPr>
          <w:rFonts w:ascii="Times New Roman" w:hAnsi="Times New Roman"/>
          <w:bCs/>
          <w:sz w:val="24"/>
          <w:szCs w:val="24"/>
        </w:rPr>
        <w:t>сведения об ограничениях в работе, связанных с состоянием здоровья.</w:t>
      </w:r>
    </w:p>
    <w:p w:rsidR="000F4663" w:rsidRPr="00B32767" w:rsidRDefault="000F4663" w:rsidP="000F4663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767">
        <w:rPr>
          <w:rFonts w:ascii="Times New Roman" w:hAnsi="Times New Roman"/>
          <w:bCs/>
          <w:sz w:val="24"/>
          <w:szCs w:val="24"/>
        </w:rPr>
        <w:t xml:space="preserve">В случае приема соискателя в </w:t>
      </w:r>
      <w:r w:rsidR="00F06B1C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F06B1C">
        <w:rPr>
          <w:rFonts w:ascii="Times New Roman" w:hAnsi="Times New Roman"/>
          <w:bCs/>
          <w:sz w:val="24"/>
          <w:szCs w:val="24"/>
        </w:rPr>
        <w:t xml:space="preserve">» </w:t>
      </w:r>
      <w:r w:rsidRPr="00B32767">
        <w:rPr>
          <w:rFonts w:ascii="Times New Roman" w:hAnsi="Times New Roman"/>
          <w:bCs/>
          <w:sz w:val="24"/>
          <w:szCs w:val="24"/>
        </w:rPr>
        <w:t>в качестве сотрудника резюме и анкета кандидата хранятся в его личном деле</w:t>
      </w:r>
      <w:r w:rsidR="0006519F">
        <w:rPr>
          <w:rFonts w:ascii="Times New Roman" w:hAnsi="Times New Roman"/>
          <w:bCs/>
          <w:sz w:val="24"/>
          <w:szCs w:val="24"/>
        </w:rPr>
        <w:t xml:space="preserve"> (в течение всего срока хранения личного дела)</w:t>
      </w:r>
      <w:r w:rsidRPr="00B32767">
        <w:rPr>
          <w:rFonts w:ascii="Times New Roman" w:hAnsi="Times New Roman"/>
          <w:bCs/>
          <w:sz w:val="24"/>
          <w:szCs w:val="24"/>
        </w:rPr>
        <w:t xml:space="preserve">. Если соискатель не явился на собеседование или  не был принят на </w:t>
      </w:r>
      <w:r w:rsidRPr="00B32767">
        <w:rPr>
          <w:rFonts w:ascii="Times New Roman" w:hAnsi="Times New Roman"/>
          <w:bCs/>
          <w:sz w:val="24"/>
          <w:szCs w:val="24"/>
        </w:rPr>
        <w:lastRenderedPageBreak/>
        <w:t xml:space="preserve">работу в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 xml:space="preserve">» </w:t>
      </w:r>
      <w:r w:rsidRPr="00B32767">
        <w:rPr>
          <w:rFonts w:ascii="Times New Roman" w:hAnsi="Times New Roman"/>
          <w:bCs/>
          <w:sz w:val="24"/>
          <w:szCs w:val="24"/>
        </w:rPr>
        <w:t xml:space="preserve"> после собеседования, данные документы уничтожаются</w:t>
      </w:r>
      <w:r w:rsidR="0006519F">
        <w:rPr>
          <w:rFonts w:ascii="Times New Roman" w:hAnsi="Times New Roman"/>
          <w:bCs/>
          <w:sz w:val="24"/>
          <w:szCs w:val="24"/>
        </w:rPr>
        <w:t xml:space="preserve"> в течение 5 (Пяти) рабочих дней</w:t>
      </w:r>
      <w:r w:rsidRPr="00B32767">
        <w:rPr>
          <w:rFonts w:ascii="Times New Roman" w:hAnsi="Times New Roman"/>
          <w:bCs/>
          <w:sz w:val="24"/>
          <w:szCs w:val="24"/>
        </w:rPr>
        <w:t>.</w:t>
      </w:r>
    </w:p>
    <w:p w:rsidR="000F4663" w:rsidRPr="00A53C3C" w:rsidRDefault="000F4663" w:rsidP="000F4663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767">
        <w:rPr>
          <w:rFonts w:ascii="Times New Roman" w:hAnsi="Times New Roman"/>
          <w:bCs/>
          <w:sz w:val="24"/>
          <w:szCs w:val="24"/>
        </w:rPr>
        <w:t xml:space="preserve"> В случае если сотрудник</w:t>
      </w:r>
      <w:r w:rsidR="00A53C3C">
        <w:rPr>
          <w:rFonts w:ascii="Times New Roman" w:hAnsi="Times New Roman"/>
          <w:bCs/>
          <w:sz w:val="24"/>
          <w:szCs w:val="24"/>
        </w:rPr>
        <w:t>, ответственный за работу с соискателями в</w:t>
      </w:r>
      <w:r w:rsidRPr="00B32767">
        <w:rPr>
          <w:rFonts w:ascii="Times New Roman" w:hAnsi="Times New Roman"/>
          <w:bCs/>
          <w:sz w:val="24"/>
          <w:szCs w:val="24"/>
        </w:rPr>
        <w:t xml:space="preserve"> 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 xml:space="preserve">» </w:t>
      </w:r>
      <w:r w:rsidRPr="00B32767">
        <w:rPr>
          <w:rFonts w:ascii="Times New Roman" w:hAnsi="Times New Roman"/>
          <w:bCs/>
          <w:sz w:val="24"/>
          <w:szCs w:val="24"/>
        </w:rPr>
        <w:t xml:space="preserve">получил резюме в электронном виде, но в данный момент не существует вакантной должности для данного соискателя, сотрудник сохраняет резюме  </w:t>
      </w:r>
      <w:r w:rsidRPr="00A53C3C">
        <w:rPr>
          <w:rFonts w:ascii="Times New Roman" w:hAnsi="Times New Roman"/>
          <w:bCs/>
          <w:sz w:val="24"/>
          <w:szCs w:val="24"/>
        </w:rPr>
        <w:t>1</w:t>
      </w:r>
      <w:r w:rsidR="0006519F" w:rsidRPr="00A53C3C">
        <w:rPr>
          <w:rFonts w:ascii="Times New Roman" w:hAnsi="Times New Roman"/>
          <w:bCs/>
          <w:sz w:val="24"/>
          <w:szCs w:val="24"/>
        </w:rPr>
        <w:t xml:space="preserve"> (Один)</w:t>
      </w:r>
      <w:r w:rsidRPr="00A53C3C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84F5C" w:rsidRPr="00F76C03" w:rsidRDefault="00F84F5C" w:rsidP="00F84F5C">
      <w:pPr>
        <w:numPr>
          <w:ilvl w:val="1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Комплекс документов, сопровождающий процесс оформления трудовых отношений сотрудника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 xml:space="preserve">» </w:t>
      </w:r>
      <w:r w:rsidRPr="00F76C03">
        <w:rPr>
          <w:rFonts w:ascii="Times New Roman" w:hAnsi="Times New Roman"/>
          <w:bCs/>
          <w:sz w:val="24"/>
          <w:szCs w:val="24"/>
        </w:rPr>
        <w:t>при ег</w:t>
      </w:r>
      <w:r>
        <w:rPr>
          <w:rFonts w:ascii="Times New Roman" w:hAnsi="Times New Roman"/>
          <w:bCs/>
          <w:sz w:val="24"/>
          <w:szCs w:val="24"/>
        </w:rPr>
        <w:t>о приёме, переводе и увольнении:</w:t>
      </w:r>
    </w:p>
    <w:p w:rsidR="00F84F5C" w:rsidRPr="00F76C03" w:rsidRDefault="00F84F5C" w:rsidP="00CB7268">
      <w:pPr>
        <w:numPr>
          <w:ilvl w:val="2"/>
          <w:numId w:val="13"/>
        </w:numPr>
        <w:tabs>
          <w:tab w:val="left" w:pos="680"/>
          <w:tab w:val="left" w:pos="851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Информация, представляемая сотрудником при поступлении на работу в </w:t>
      </w:r>
      <w:r w:rsidR="00880B4B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880B4B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>, должна иметь документальную форму. При заключении трудового договора в соответствии с</w:t>
      </w:r>
      <w:r w:rsidR="00DA2F40">
        <w:rPr>
          <w:rFonts w:ascii="Times New Roman" w:hAnsi="Times New Roman"/>
          <w:bCs/>
          <w:sz w:val="24"/>
          <w:szCs w:val="24"/>
        </w:rPr>
        <w:t xml:space="preserve"> </w:t>
      </w:r>
      <w:r w:rsidRPr="00F76C03">
        <w:rPr>
          <w:rFonts w:ascii="Times New Roman" w:hAnsi="Times New Roman"/>
          <w:bCs/>
          <w:sz w:val="24"/>
          <w:szCs w:val="24"/>
        </w:rPr>
        <w:t>Трудов</w:t>
      </w:r>
      <w:r w:rsidR="00DA2F40">
        <w:rPr>
          <w:rFonts w:ascii="Times New Roman" w:hAnsi="Times New Roman"/>
          <w:bCs/>
          <w:sz w:val="24"/>
          <w:szCs w:val="24"/>
        </w:rPr>
        <w:t>ым</w:t>
      </w:r>
      <w:r w:rsidRPr="00F76C03">
        <w:rPr>
          <w:rFonts w:ascii="Times New Roman" w:hAnsi="Times New Roman"/>
          <w:bCs/>
          <w:sz w:val="24"/>
          <w:szCs w:val="24"/>
        </w:rPr>
        <w:t xml:space="preserve"> кодекс</w:t>
      </w:r>
      <w:r w:rsidR="00DA2F40">
        <w:rPr>
          <w:rFonts w:ascii="Times New Roman" w:hAnsi="Times New Roman"/>
          <w:bCs/>
          <w:sz w:val="24"/>
          <w:szCs w:val="24"/>
        </w:rPr>
        <w:t>ом</w:t>
      </w:r>
      <w:r w:rsidRPr="00F76C03">
        <w:rPr>
          <w:rFonts w:ascii="Times New Roman" w:hAnsi="Times New Roman"/>
          <w:bCs/>
          <w:sz w:val="24"/>
          <w:szCs w:val="24"/>
        </w:rPr>
        <w:t xml:space="preserve"> Российской Федерации лицо, поступающее на работу, предъявляет работодателю: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паспорт или иной документ, удостоверяющий личность;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трудовую книжку, за исключением случаев, когда трудовой договор заключается впервые или сотрудник поступает на работу на условиях совместительства, либо трудовая книжка у сотрудника отсутствует в связи с ее утратой или по другим причинам;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страховое свидетельство государственного пенсионного страхования;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документы воинского учета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F76C03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6C03">
        <w:rPr>
          <w:rFonts w:ascii="Times New Roman" w:hAnsi="Times New Roman"/>
          <w:bCs/>
          <w:sz w:val="24"/>
          <w:szCs w:val="24"/>
        </w:rPr>
        <w:t>военнообязанных и лиц, подлежащих воинскому учету;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документ об образовании, о квалификации или наличии специальных знаний </w:t>
      </w:r>
      <w:r>
        <w:rPr>
          <w:rFonts w:ascii="Times New Roman" w:hAnsi="Times New Roman"/>
          <w:bCs/>
          <w:sz w:val="24"/>
          <w:szCs w:val="24"/>
        </w:rPr>
        <w:t>–</w:t>
      </w:r>
      <w:r w:rsidRPr="00F76C03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6C03">
        <w:rPr>
          <w:rFonts w:ascii="Times New Roman" w:hAnsi="Times New Roman"/>
          <w:bCs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свидетельство о присвоении ИНН (при его наличии у сотрудника).</w:t>
      </w:r>
    </w:p>
    <w:p w:rsidR="00F84F5C" w:rsidRPr="00F76C03" w:rsidRDefault="00F84F5C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При оформлении сотрудника в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6C03">
        <w:rPr>
          <w:rFonts w:ascii="Times New Roman" w:hAnsi="Times New Roman"/>
          <w:bCs/>
          <w:sz w:val="24"/>
          <w:szCs w:val="24"/>
        </w:rPr>
        <w:t>заполняется унифицированная форма Т-2 «Личная карточка сотрудника», в которой отражаются следующие анкетные и биографические данные сотрудника: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об</w:t>
      </w:r>
      <w:r>
        <w:rPr>
          <w:rFonts w:ascii="Times New Roman" w:hAnsi="Times New Roman"/>
          <w:bCs/>
          <w:sz w:val="24"/>
          <w:szCs w:val="24"/>
        </w:rPr>
        <w:t>щие сведения (Ф.И.О.</w:t>
      </w:r>
      <w:r w:rsidRPr="00F76C03">
        <w:rPr>
          <w:rFonts w:ascii="Times New Roman" w:hAnsi="Times New Roman"/>
          <w:bCs/>
          <w:sz w:val="24"/>
          <w:szCs w:val="24"/>
        </w:rPr>
        <w:t xml:space="preserve"> дата рождения, место рождения, гражданство, образование, профессия, стаж работы, состояние в браке, паспортные данные);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воинском учете;</w:t>
      </w:r>
    </w:p>
    <w:p w:rsidR="00F84F5C" w:rsidRDefault="00F84F5C" w:rsidP="00CB7268">
      <w:pPr>
        <w:numPr>
          <w:ilvl w:val="3"/>
          <w:numId w:val="13"/>
        </w:numPr>
        <w:tabs>
          <w:tab w:val="left" w:pos="680"/>
          <w:tab w:val="left" w:pos="1418"/>
        </w:tabs>
        <w:spacing w:after="0" w:line="360" w:lineRule="auto"/>
        <w:ind w:firstLine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военно-учетной специальности;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данные о приеме на работу;</w:t>
      </w:r>
    </w:p>
    <w:p w:rsidR="00F84F5C" w:rsidRPr="00F76C03" w:rsidRDefault="00F84F5C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В дальнейшем в личную карточку вносятся: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переводах на другую работу;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об аттестации;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повышении квалификации;</w:t>
      </w:r>
    </w:p>
    <w:p w:rsidR="00F84F5C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профессиональной переподготовке;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lastRenderedPageBreak/>
        <w:t>сведения о наградах (поощрениях), почетных званиях;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об отпусках;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социальных гарантиях;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сведения о месте жительства и контактных телефонах.</w:t>
      </w:r>
    </w:p>
    <w:p w:rsidR="00F84F5C" w:rsidRPr="00ED0DB7" w:rsidRDefault="00F84F5C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ED0DB7">
        <w:rPr>
          <w:rFonts w:ascii="Times New Roman" w:hAnsi="Times New Roman"/>
          <w:bCs/>
          <w:sz w:val="24"/>
          <w:szCs w:val="24"/>
        </w:rPr>
        <w:t xml:space="preserve">Вся информация копируется в ИСПДн </w:t>
      </w:r>
      <w:r w:rsidR="00CB7268">
        <w:rPr>
          <w:rFonts w:ascii="Times New Roman" w:hAnsi="Times New Roman"/>
          <w:bCs/>
          <w:sz w:val="24"/>
          <w:szCs w:val="24"/>
        </w:rPr>
        <w:t>«</w:t>
      </w:r>
      <w:r w:rsidR="00E7473F">
        <w:rPr>
          <w:rFonts w:ascii="Times New Roman" w:hAnsi="Times New Roman"/>
          <w:bCs/>
          <w:sz w:val="24"/>
          <w:szCs w:val="24"/>
        </w:rPr>
        <w:t>1С-бухгалтерия</w:t>
      </w:r>
      <w:r w:rsidR="00CB7268">
        <w:rPr>
          <w:rFonts w:ascii="Times New Roman" w:hAnsi="Times New Roman"/>
          <w:bCs/>
          <w:sz w:val="24"/>
          <w:szCs w:val="24"/>
        </w:rPr>
        <w:t>»</w:t>
      </w:r>
      <w:r w:rsidRPr="00ED0DB7">
        <w:rPr>
          <w:rFonts w:ascii="Times New Roman" w:hAnsi="Times New Roman"/>
          <w:bCs/>
          <w:sz w:val="24"/>
          <w:szCs w:val="24"/>
        </w:rPr>
        <w:t>.</w:t>
      </w:r>
    </w:p>
    <w:p w:rsidR="00F84F5C" w:rsidRPr="00F76C03" w:rsidRDefault="004305A0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Специалистом по кадровой работе</w:t>
      </w:r>
      <w:r w:rsidR="00F84F5C">
        <w:rPr>
          <w:rFonts w:ascii="Times New Roman" w:hAnsi="Times New Roman"/>
          <w:bCs/>
          <w:sz w:val="24"/>
          <w:szCs w:val="24"/>
        </w:rPr>
        <w:t xml:space="preserve">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="00F84F5C" w:rsidRPr="00F76C03">
        <w:rPr>
          <w:rFonts w:ascii="Times New Roman" w:hAnsi="Times New Roman"/>
          <w:bCs/>
          <w:sz w:val="24"/>
          <w:szCs w:val="24"/>
        </w:rPr>
        <w:t>создаются и хранятся следующие группы документов, содержащие персональные данные сотрудников в единичном или сводном виде: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документы, содержащие персональные данные сотрудников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сотрудников; </w:t>
      </w:r>
      <w:r w:rsidR="00846646" w:rsidRPr="00F76C03">
        <w:rPr>
          <w:rFonts w:ascii="Times New Roman" w:hAnsi="Times New Roman"/>
          <w:bCs/>
          <w:sz w:val="24"/>
          <w:szCs w:val="24"/>
        </w:rPr>
        <w:t>должностные инструкции сотрудников</w:t>
      </w:r>
      <w:r w:rsidR="00846646">
        <w:rPr>
          <w:rFonts w:ascii="Times New Roman" w:hAnsi="Times New Roman"/>
          <w:bCs/>
          <w:sz w:val="24"/>
          <w:szCs w:val="24"/>
        </w:rPr>
        <w:t>;</w:t>
      </w:r>
      <w:r w:rsidR="00846646"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Pr="00F76C03">
        <w:rPr>
          <w:rFonts w:ascii="Times New Roman" w:hAnsi="Times New Roman"/>
          <w:bCs/>
          <w:sz w:val="24"/>
          <w:szCs w:val="24"/>
        </w:rPr>
        <w:t>дела, содержащие основания к приказу по личному составу;  служебных расследований; справочно-информац</w:t>
      </w:r>
      <w:r w:rsidR="004305A0">
        <w:rPr>
          <w:rFonts w:ascii="Times New Roman" w:hAnsi="Times New Roman"/>
          <w:bCs/>
          <w:sz w:val="24"/>
          <w:szCs w:val="24"/>
        </w:rPr>
        <w:t>ионный банк данных по персоналу</w:t>
      </w:r>
      <w:r w:rsidR="00F87C6B">
        <w:rPr>
          <w:rFonts w:ascii="Times New Roman" w:hAnsi="Times New Roman"/>
          <w:bCs/>
          <w:sz w:val="24"/>
          <w:szCs w:val="24"/>
        </w:rPr>
        <w:t>, резерву (на должности муниципальной службы; руководителей образовательных учреждений)</w:t>
      </w:r>
      <w:r w:rsidRPr="00F76C03">
        <w:rPr>
          <w:rFonts w:ascii="Times New Roman" w:hAnsi="Times New Roman"/>
          <w:bCs/>
          <w:sz w:val="24"/>
          <w:szCs w:val="24"/>
        </w:rPr>
        <w:t xml:space="preserve">; подлинники и копии отчетных, аналитических и справочных материалов, передаваемых руководству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 xml:space="preserve">, </w:t>
      </w:r>
      <w:r w:rsidRPr="00070AE3">
        <w:rPr>
          <w:rFonts w:ascii="Times New Roman" w:hAnsi="Times New Roman"/>
          <w:bCs/>
          <w:sz w:val="24"/>
          <w:szCs w:val="24"/>
        </w:rPr>
        <w:t xml:space="preserve">руководителям </w:t>
      </w:r>
      <w:r>
        <w:rPr>
          <w:rFonts w:ascii="Times New Roman" w:hAnsi="Times New Roman"/>
          <w:bCs/>
          <w:sz w:val="24"/>
          <w:szCs w:val="24"/>
        </w:rPr>
        <w:t>структурных подразделений</w:t>
      </w:r>
      <w:r w:rsidRPr="00F76C03">
        <w:rPr>
          <w:rFonts w:ascii="Times New Roman" w:hAnsi="Times New Roman"/>
          <w:bCs/>
          <w:sz w:val="24"/>
          <w:szCs w:val="24"/>
        </w:rPr>
        <w:t xml:space="preserve">; копии отчетов, направляемых в государственные органы статистики, налоговые инспекции, вышестоящие органы управления </w:t>
      </w:r>
      <w:r w:rsidR="004305A0">
        <w:rPr>
          <w:rFonts w:ascii="Times New Roman" w:hAnsi="Times New Roman"/>
          <w:bCs/>
          <w:sz w:val="24"/>
          <w:szCs w:val="24"/>
        </w:rPr>
        <w:t>и другие учреждения</w:t>
      </w:r>
      <w:r w:rsidRPr="00F76C03">
        <w:rPr>
          <w:rFonts w:ascii="Times New Roman" w:hAnsi="Times New Roman"/>
          <w:bCs/>
          <w:sz w:val="24"/>
          <w:szCs w:val="24"/>
        </w:rPr>
        <w:t>;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документация по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 xml:space="preserve">, работе </w:t>
      </w:r>
      <w:r w:rsidRPr="00070AE3">
        <w:rPr>
          <w:rFonts w:ascii="Times New Roman" w:hAnsi="Times New Roman"/>
          <w:bCs/>
          <w:sz w:val="24"/>
          <w:szCs w:val="24"/>
        </w:rPr>
        <w:t>отделов</w:t>
      </w:r>
      <w:r w:rsidRPr="00F76C03">
        <w:rPr>
          <w:rFonts w:ascii="Times New Roman" w:hAnsi="Times New Roman"/>
          <w:bCs/>
          <w:sz w:val="24"/>
          <w:szCs w:val="24"/>
        </w:rPr>
        <w:t xml:space="preserve"> (положения, приказы </w:t>
      </w:r>
      <w:r w:rsidR="0092684A">
        <w:rPr>
          <w:rFonts w:ascii="Times New Roman" w:hAnsi="Times New Roman"/>
          <w:bCs/>
          <w:sz w:val="24"/>
          <w:szCs w:val="24"/>
        </w:rPr>
        <w:t xml:space="preserve">директора 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92684A">
        <w:rPr>
          <w:rFonts w:ascii="Times New Roman" w:hAnsi="Times New Roman"/>
          <w:bCs/>
          <w:sz w:val="24"/>
          <w:szCs w:val="24"/>
        </w:rPr>
        <w:t>»</w:t>
      </w:r>
      <w:r w:rsidR="00846646">
        <w:rPr>
          <w:rFonts w:ascii="Times New Roman" w:hAnsi="Times New Roman"/>
          <w:bCs/>
          <w:sz w:val="24"/>
          <w:szCs w:val="24"/>
        </w:rPr>
        <w:t>)</w:t>
      </w:r>
      <w:r w:rsidRPr="00F76C03">
        <w:rPr>
          <w:rFonts w:ascii="Times New Roman" w:hAnsi="Times New Roman"/>
          <w:bCs/>
          <w:sz w:val="24"/>
          <w:szCs w:val="24"/>
        </w:rPr>
        <w:t xml:space="preserve">; </w:t>
      </w:r>
    </w:p>
    <w:p w:rsidR="00F84F5C" w:rsidRPr="00F76C03" w:rsidRDefault="00F84F5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документы по планированию, учету, анализу и отчетности в части работы с персоналом </w:t>
      </w:r>
      <w:r w:rsidR="00FD5CEA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FD5CEA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>.</w:t>
      </w:r>
    </w:p>
    <w:p w:rsidR="00F84F5C" w:rsidRPr="00F76C03" w:rsidRDefault="00F84F5C" w:rsidP="00F84F5C">
      <w:pPr>
        <w:numPr>
          <w:ilvl w:val="1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Комплекс документов, сопровождающий процесс работы с </w:t>
      </w:r>
      <w:r w:rsidR="00846646">
        <w:rPr>
          <w:rFonts w:ascii="Times New Roman" w:hAnsi="Times New Roman"/>
          <w:bCs/>
          <w:sz w:val="24"/>
          <w:szCs w:val="24"/>
        </w:rPr>
        <w:t>иными гражданами</w:t>
      </w:r>
      <w:r w:rsidRPr="00F76C03">
        <w:rPr>
          <w:rFonts w:ascii="Times New Roman" w:hAnsi="Times New Roman"/>
          <w:bCs/>
          <w:sz w:val="24"/>
          <w:szCs w:val="24"/>
        </w:rPr>
        <w:t>.</w:t>
      </w:r>
    </w:p>
    <w:p w:rsidR="00F84F5C" w:rsidRPr="00F76C03" w:rsidRDefault="00F84F5C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Информация, представляемая </w:t>
      </w:r>
      <w:r w:rsidR="00846646">
        <w:rPr>
          <w:rFonts w:ascii="Times New Roman" w:hAnsi="Times New Roman"/>
          <w:bCs/>
          <w:sz w:val="24"/>
          <w:szCs w:val="24"/>
        </w:rPr>
        <w:t>иными гражданами</w:t>
      </w:r>
      <w:r>
        <w:rPr>
          <w:rFonts w:ascii="Times New Roman" w:hAnsi="Times New Roman"/>
          <w:bCs/>
          <w:sz w:val="24"/>
          <w:szCs w:val="24"/>
        </w:rPr>
        <w:t>, либо их представителями</w:t>
      </w:r>
      <w:r w:rsidRPr="00070A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структурные подразделения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="00070D00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70D00">
        <w:rPr>
          <w:rFonts w:ascii="Times New Roman" w:hAnsi="Times New Roman"/>
          <w:bCs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 xml:space="preserve">, должна иметь документальную форму. </w:t>
      </w:r>
      <w:r w:rsidR="00846646">
        <w:rPr>
          <w:rFonts w:ascii="Times New Roman" w:hAnsi="Times New Roman"/>
          <w:bCs/>
          <w:sz w:val="24"/>
          <w:szCs w:val="24"/>
        </w:rPr>
        <w:t>Граждане</w:t>
      </w:r>
      <w:r>
        <w:rPr>
          <w:rFonts w:ascii="Times New Roman" w:hAnsi="Times New Roman"/>
          <w:bCs/>
          <w:sz w:val="24"/>
          <w:szCs w:val="24"/>
        </w:rPr>
        <w:t>, либо их представители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="00846646">
        <w:rPr>
          <w:rFonts w:ascii="Times New Roman" w:hAnsi="Times New Roman"/>
          <w:bCs/>
          <w:sz w:val="24"/>
          <w:szCs w:val="24"/>
        </w:rPr>
        <w:t xml:space="preserve">при обращении </w:t>
      </w:r>
      <w:r w:rsidRPr="00F76C03">
        <w:rPr>
          <w:rFonts w:ascii="Times New Roman" w:hAnsi="Times New Roman"/>
          <w:bCs/>
          <w:sz w:val="24"/>
          <w:szCs w:val="24"/>
        </w:rPr>
        <w:t xml:space="preserve">предъявляют </w:t>
      </w:r>
      <w:r w:rsidR="00846646">
        <w:rPr>
          <w:rFonts w:ascii="Times New Roman" w:hAnsi="Times New Roman"/>
          <w:bCs/>
          <w:sz w:val="24"/>
          <w:szCs w:val="24"/>
        </w:rPr>
        <w:t xml:space="preserve">документы </w:t>
      </w:r>
      <w:r w:rsidR="00517F0C">
        <w:rPr>
          <w:rFonts w:ascii="Times New Roman" w:hAnsi="Times New Roman"/>
          <w:bCs/>
          <w:sz w:val="24"/>
          <w:szCs w:val="24"/>
        </w:rPr>
        <w:t xml:space="preserve">(информацию) </w:t>
      </w:r>
      <w:r w:rsidR="00163651">
        <w:rPr>
          <w:rFonts w:ascii="Times New Roman" w:hAnsi="Times New Roman"/>
          <w:bCs/>
          <w:sz w:val="24"/>
          <w:szCs w:val="24"/>
        </w:rPr>
        <w:t xml:space="preserve">необходимые для получения </w:t>
      </w:r>
      <w:r w:rsidR="00517F0C">
        <w:rPr>
          <w:rFonts w:ascii="Times New Roman" w:hAnsi="Times New Roman"/>
          <w:bCs/>
          <w:sz w:val="24"/>
          <w:szCs w:val="24"/>
        </w:rPr>
        <w:t xml:space="preserve">сведений: аттестации педагогических и руководящих работников, организации отдыха детей и подростков в каникулярное время, по работе с детьми – инвалидами, для участия в мероприятиях (соревнованиях, конкурсах, олимпиадах) различного уровня участников образовательного процесса (ученики, воспитанники, педагоги) </w:t>
      </w:r>
      <w:r w:rsidR="00163651">
        <w:rPr>
          <w:rFonts w:ascii="Times New Roman" w:hAnsi="Times New Roman"/>
          <w:bCs/>
          <w:sz w:val="24"/>
          <w:szCs w:val="24"/>
        </w:rPr>
        <w:t xml:space="preserve"> представляемых </w:t>
      </w:r>
      <w:r w:rsidR="000B0D79">
        <w:rPr>
          <w:rFonts w:ascii="Times New Roman" w:hAnsi="Times New Roman"/>
          <w:bCs/>
          <w:sz w:val="24"/>
          <w:szCs w:val="24"/>
        </w:rPr>
        <w:t xml:space="preserve">МАОУ </w:t>
      </w:r>
      <w:r w:rsidR="001C5B80">
        <w:rPr>
          <w:rFonts w:ascii="Times New Roman" w:hAnsi="Times New Roman"/>
          <w:bCs/>
          <w:sz w:val="24"/>
          <w:szCs w:val="24"/>
        </w:rPr>
        <w:t>ДО «Центр дополнительного образования</w:t>
      </w:r>
      <w:r w:rsidR="000B0D79">
        <w:rPr>
          <w:rFonts w:ascii="Times New Roman" w:hAnsi="Times New Roman"/>
          <w:bCs/>
          <w:sz w:val="24"/>
          <w:szCs w:val="24"/>
        </w:rPr>
        <w:t>»</w:t>
      </w:r>
      <w:r w:rsidR="00163651">
        <w:rPr>
          <w:rFonts w:ascii="Times New Roman" w:hAnsi="Times New Roman"/>
          <w:bCs/>
          <w:sz w:val="24"/>
          <w:szCs w:val="24"/>
        </w:rPr>
        <w:t xml:space="preserve"> в пределах полномочий.</w:t>
      </w:r>
    </w:p>
    <w:p w:rsidR="00F84F5C" w:rsidRPr="00F76C03" w:rsidRDefault="00F84F5C" w:rsidP="00CB7268">
      <w:pPr>
        <w:numPr>
          <w:ilvl w:val="2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Данные из документов вносятся сотрудниками в электронном виде в И</w:t>
      </w:r>
      <w:r>
        <w:rPr>
          <w:rFonts w:ascii="Times New Roman" w:hAnsi="Times New Roman"/>
          <w:bCs/>
          <w:sz w:val="24"/>
          <w:szCs w:val="24"/>
        </w:rPr>
        <w:t>СПДн</w:t>
      </w:r>
      <w:r w:rsidR="00CB7268" w:rsidRPr="00CB7268">
        <w:rPr>
          <w:rFonts w:ascii="Times New Roman" w:hAnsi="Times New Roman"/>
          <w:bCs/>
          <w:sz w:val="24"/>
          <w:szCs w:val="24"/>
        </w:rPr>
        <w:t xml:space="preserve"> </w:t>
      </w:r>
      <w:r w:rsidR="00517F0C">
        <w:rPr>
          <w:rFonts w:ascii="Times New Roman" w:hAnsi="Times New Roman"/>
          <w:bCs/>
          <w:sz w:val="24"/>
          <w:szCs w:val="24"/>
        </w:rPr>
        <w:t>(соответствующую направлению работы специалиста)</w:t>
      </w:r>
      <w:r>
        <w:rPr>
          <w:rFonts w:ascii="Times New Roman" w:hAnsi="Times New Roman"/>
          <w:bCs/>
          <w:sz w:val="24"/>
          <w:szCs w:val="24"/>
        </w:rPr>
        <w:t>. В бумажном виде в</w:t>
      </w:r>
      <w:r w:rsidRPr="00F76C03">
        <w:rPr>
          <w:rFonts w:ascii="Times New Roman" w:hAnsi="Times New Roman"/>
          <w:bCs/>
          <w:sz w:val="24"/>
          <w:szCs w:val="24"/>
        </w:rPr>
        <w:t xml:space="preserve">последствии создаются, </w:t>
      </w:r>
      <w:r w:rsidRPr="00F76C03">
        <w:rPr>
          <w:rFonts w:ascii="Times New Roman" w:hAnsi="Times New Roman"/>
          <w:bCs/>
          <w:sz w:val="24"/>
          <w:szCs w:val="24"/>
        </w:rPr>
        <w:lastRenderedPageBreak/>
        <w:t xml:space="preserve">хранятся и передаются следующие группы документов, содержащие персональные данные </w:t>
      </w:r>
      <w:r w:rsidR="00517F0C">
        <w:rPr>
          <w:rFonts w:ascii="Times New Roman" w:hAnsi="Times New Roman"/>
          <w:bCs/>
          <w:sz w:val="24"/>
          <w:szCs w:val="24"/>
        </w:rPr>
        <w:t xml:space="preserve">иных граждан </w:t>
      </w:r>
      <w:r w:rsidRPr="00F76C03">
        <w:rPr>
          <w:rFonts w:ascii="Times New Roman" w:hAnsi="Times New Roman"/>
          <w:bCs/>
          <w:sz w:val="24"/>
          <w:szCs w:val="24"/>
        </w:rPr>
        <w:t xml:space="preserve"> в единичном или сводном виде:</w:t>
      </w:r>
    </w:p>
    <w:p w:rsidR="00F84F5C" w:rsidRDefault="00517F0C" w:rsidP="00CB7268">
      <w:pPr>
        <w:numPr>
          <w:ilvl w:val="3"/>
          <w:numId w:val="13"/>
        </w:num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A228C2">
        <w:rPr>
          <w:rFonts w:ascii="Times New Roman" w:hAnsi="Times New Roman"/>
          <w:bCs/>
          <w:sz w:val="24"/>
          <w:szCs w:val="24"/>
        </w:rPr>
        <w:t>Списки</w:t>
      </w:r>
      <w:r w:rsidR="00A228C2" w:rsidRPr="00A228C2">
        <w:rPr>
          <w:rFonts w:ascii="Times New Roman" w:hAnsi="Times New Roman"/>
          <w:bCs/>
          <w:sz w:val="24"/>
          <w:szCs w:val="24"/>
        </w:rPr>
        <w:t xml:space="preserve"> с анкетными данными</w:t>
      </w:r>
      <w:r w:rsidRPr="00A228C2">
        <w:rPr>
          <w:rFonts w:ascii="Times New Roman" w:hAnsi="Times New Roman"/>
          <w:bCs/>
          <w:sz w:val="24"/>
          <w:szCs w:val="24"/>
        </w:rPr>
        <w:t>: участников мероприятий</w:t>
      </w:r>
      <w:r w:rsidR="00A228C2" w:rsidRPr="00A228C2">
        <w:rPr>
          <w:rFonts w:ascii="Times New Roman" w:hAnsi="Times New Roman"/>
          <w:bCs/>
          <w:sz w:val="24"/>
          <w:szCs w:val="24"/>
        </w:rPr>
        <w:t xml:space="preserve"> различного уровня, списки педагогических и руководящих работников, детей и подростков для организации отдыха в каникулярное время</w:t>
      </w:r>
      <w:r w:rsidR="00F84F5C" w:rsidRPr="00A228C2">
        <w:rPr>
          <w:rFonts w:ascii="Times New Roman" w:hAnsi="Times New Roman"/>
          <w:bCs/>
          <w:sz w:val="24"/>
          <w:szCs w:val="24"/>
        </w:rPr>
        <w:t>;</w:t>
      </w:r>
    </w:p>
    <w:p w:rsidR="00F87C6B" w:rsidRDefault="00F87C6B" w:rsidP="00F87C6B">
      <w:p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left="1291"/>
        <w:jc w:val="both"/>
        <w:rPr>
          <w:rFonts w:ascii="Times New Roman" w:hAnsi="Times New Roman"/>
          <w:bCs/>
          <w:sz w:val="24"/>
          <w:szCs w:val="24"/>
        </w:rPr>
      </w:pPr>
    </w:p>
    <w:p w:rsidR="00F87C6B" w:rsidRPr="00A228C2" w:rsidRDefault="00F87C6B" w:rsidP="00F87C6B">
      <w:pPr>
        <w:tabs>
          <w:tab w:val="left" w:pos="680"/>
          <w:tab w:val="left" w:pos="1134"/>
          <w:tab w:val="left" w:pos="1843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left="1291"/>
        <w:jc w:val="both"/>
        <w:rPr>
          <w:rFonts w:ascii="Times New Roman" w:hAnsi="Times New Roman"/>
          <w:bCs/>
          <w:sz w:val="24"/>
          <w:szCs w:val="24"/>
        </w:rPr>
      </w:pPr>
    </w:p>
    <w:p w:rsidR="00F85AEF" w:rsidRPr="00F76C03" w:rsidRDefault="00F85AEF" w:rsidP="00F85AEF">
      <w:pPr>
        <w:pStyle w:val="1"/>
      </w:pPr>
      <w:r w:rsidRPr="00F76C03">
        <w:t>Порядок хранения персональных данных</w:t>
      </w:r>
    </w:p>
    <w:p w:rsidR="00F85AEF" w:rsidRPr="00F76C03" w:rsidRDefault="00F85AEF" w:rsidP="00F85AEF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Хранение бумажных документов, электронных носителей (дискет, дисков и т.п.), содержащих персональные данные, должно осуществляться в специальных папках, закрытых шкафах или сейфах, в порядке, исключающем доступ к ним третьих лиц.</w:t>
      </w:r>
    </w:p>
    <w:p w:rsidR="00F85AEF" w:rsidRDefault="00F85AEF" w:rsidP="00F85AEF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Безопасность персональных данных при их обработке с использованием технических и программных средств обеспечивается с помощью системы защиты персональных данных, включающей в себя организационные меры и средства защиты информации, удовлетворяющие устанавливаемым в соответствии с законодательством РФ требованиям, обеспечивающим защиту информации.</w:t>
      </w:r>
    </w:p>
    <w:p w:rsidR="00033CEF" w:rsidRPr="007A35DC" w:rsidRDefault="00033CEF" w:rsidP="00033CEF">
      <w:pPr>
        <w:numPr>
          <w:ilvl w:val="1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CFB">
        <w:rPr>
          <w:rFonts w:ascii="Times New Roman" w:hAnsi="Times New Roman"/>
          <w:sz w:val="24"/>
          <w:szCs w:val="24"/>
        </w:rPr>
        <w:t xml:space="preserve">Обработка персональных данных в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CF3D40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BF7CFB">
        <w:rPr>
          <w:rFonts w:ascii="Times New Roman" w:hAnsi="Times New Roman"/>
          <w:sz w:val="24"/>
          <w:szCs w:val="24"/>
        </w:rPr>
        <w:t xml:space="preserve"> осуществляется до утраты правовых оснований обработки персональных данных.</w:t>
      </w:r>
      <w:r>
        <w:rPr>
          <w:rFonts w:ascii="Times New Roman" w:hAnsi="Times New Roman"/>
          <w:sz w:val="24"/>
          <w:szCs w:val="24"/>
        </w:rPr>
        <w:t xml:space="preserve"> Перечень нормативно-правовых актов, определяющих основания обработки персональных данных в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CF3D40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определяются «Перечнем сведений, содержащих персональные данные» (Приложение 1).</w:t>
      </w:r>
    </w:p>
    <w:p w:rsidR="00A54C0B" w:rsidRPr="00A54C0B" w:rsidRDefault="00A54C0B" w:rsidP="00A54C0B">
      <w:pPr>
        <w:numPr>
          <w:ilvl w:val="1"/>
          <w:numId w:val="13"/>
        </w:num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хранения документов, содержащих персональные данные, определяется «</w:t>
      </w:r>
      <w:r>
        <w:rPr>
          <w:rFonts w:ascii="Times New Roman" w:hAnsi="Times New Roman"/>
          <w:sz w:val="24"/>
          <w:szCs w:val="24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</w:t>
      </w:r>
      <w:r w:rsidR="00AD40D8">
        <w:rPr>
          <w:rFonts w:ascii="Times New Roman" w:hAnsi="Times New Roman"/>
          <w:sz w:val="24"/>
          <w:szCs w:val="24"/>
        </w:rPr>
        <w:t>ержденный</w:t>
      </w:r>
      <w:r>
        <w:rPr>
          <w:rFonts w:ascii="Times New Roman" w:hAnsi="Times New Roman"/>
          <w:sz w:val="24"/>
          <w:szCs w:val="24"/>
        </w:rPr>
        <w:t xml:space="preserve"> Приказом Министерства культуры РФ от 25.08.2010 № 558.</w:t>
      </w:r>
    </w:p>
    <w:p w:rsidR="00A54C0B" w:rsidRDefault="00A54C0B" w:rsidP="00A54C0B">
      <w:pPr>
        <w:numPr>
          <w:ilvl w:val="1"/>
          <w:numId w:val="13"/>
        </w:num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срока хранения документы, либо иные материальные носители персональных данных должны быть уничтожены без возможности восстановления (например, в бумагорезательных машинах) с составлением акта. Для машинных носителей допускается гарантированное удаление информации методом многократной перезаписи с помощью специализированных программ</w:t>
      </w:r>
      <w:r w:rsidR="007D2F47">
        <w:rPr>
          <w:rFonts w:ascii="Times New Roman" w:hAnsi="Times New Roman"/>
          <w:sz w:val="24"/>
          <w:szCs w:val="24"/>
        </w:rPr>
        <w:t xml:space="preserve"> (например, «</w:t>
      </w:r>
      <w:r w:rsidR="007D2F47">
        <w:rPr>
          <w:rFonts w:ascii="Times New Roman" w:hAnsi="Times New Roman"/>
          <w:sz w:val="24"/>
          <w:szCs w:val="24"/>
          <w:lang w:val="en-US"/>
        </w:rPr>
        <w:t>Safe</w:t>
      </w:r>
      <w:r w:rsidR="007D2F47" w:rsidRPr="007D2F47">
        <w:rPr>
          <w:rFonts w:ascii="Times New Roman" w:hAnsi="Times New Roman"/>
          <w:sz w:val="24"/>
          <w:szCs w:val="24"/>
        </w:rPr>
        <w:t xml:space="preserve"> </w:t>
      </w:r>
      <w:r w:rsidR="007D2F47">
        <w:rPr>
          <w:rFonts w:ascii="Times New Roman" w:hAnsi="Times New Roman"/>
          <w:sz w:val="24"/>
          <w:szCs w:val="24"/>
          <w:lang w:val="en-US"/>
        </w:rPr>
        <w:t>Erase</w:t>
      </w:r>
      <w:r w:rsidR="007D2F47">
        <w:rPr>
          <w:rFonts w:ascii="Times New Roman" w:hAnsi="Times New Roman"/>
          <w:sz w:val="24"/>
          <w:szCs w:val="24"/>
        </w:rPr>
        <w:t>»</w:t>
      </w:r>
      <w:r w:rsidR="007D2F47" w:rsidRPr="007D2F47">
        <w:rPr>
          <w:rFonts w:ascii="Times New Roman" w:hAnsi="Times New Roman"/>
          <w:sz w:val="24"/>
          <w:szCs w:val="24"/>
        </w:rPr>
        <w:t xml:space="preserve">, </w:t>
      </w:r>
      <w:r w:rsidR="007D2F47">
        <w:rPr>
          <w:rFonts w:ascii="Times New Roman" w:hAnsi="Times New Roman"/>
          <w:sz w:val="24"/>
          <w:szCs w:val="24"/>
        </w:rPr>
        <w:t>«</w:t>
      </w:r>
      <w:r w:rsidR="007D2F47">
        <w:rPr>
          <w:rFonts w:ascii="Times New Roman" w:hAnsi="Times New Roman"/>
          <w:sz w:val="24"/>
          <w:szCs w:val="24"/>
          <w:lang w:val="en-US"/>
        </w:rPr>
        <w:t>Eraser</w:t>
      </w:r>
      <w:r w:rsidR="007D2F47">
        <w:rPr>
          <w:rFonts w:ascii="Times New Roman" w:hAnsi="Times New Roman"/>
          <w:sz w:val="24"/>
          <w:szCs w:val="24"/>
        </w:rPr>
        <w:t>»</w:t>
      </w:r>
      <w:r w:rsidR="007D2F47" w:rsidRPr="007D2F47">
        <w:rPr>
          <w:rFonts w:ascii="Times New Roman" w:hAnsi="Times New Roman"/>
          <w:sz w:val="24"/>
          <w:szCs w:val="24"/>
        </w:rPr>
        <w:t xml:space="preserve">, </w:t>
      </w:r>
      <w:r w:rsidR="007D2F47">
        <w:rPr>
          <w:rFonts w:ascii="Times New Roman" w:hAnsi="Times New Roman"/>
          <w:sz w:val="24"/>
          <w:szCs w:val="24"/>
        </w:rPr>
        <w:t>«</w:t>
      </w:r>
      <w:r w:rsidR="007D2F47">
        <w:rPr>
          <w:rFonts w:ascii="Times New Roman" w:hAnsi="Times New Roman"/>
          <w:sz w:val="24"/>
          <w:szCs w:val="24"/>
          <w:lang w:val="en-US"/>
        </w:rPr>
        <w:t>FDelete</w:t>
      </w:r>
      <w:r w:rsidR="007D2F47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без уничтожения материального носителя.</w:t>
      </w:r>
    </w:p>
    <w:p w:rsidR="00F07CAC" w:rsidRDefault="00F07CAC" w:rsidP="00F85AEF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Обезличивания персональных данных в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CF3D40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не предполагается.</w:t>
      </w:r>
    </w:p>
    <w:p w:rsidR="00EA1AF3" w:rsidRPr="00F76C03" w:rsidRDefault="00EA1AF3" w:rsidP="005502B7">
      <w:pPr>
        <w:pStyle w:val="1"/>
      </w:pPr>
      <w:r w:rsidRPr="00F76C03">
        <w:t>Порядок использования персональных данных</w:t>
      </w:r>
    </w:p>
    <w:p w:rsidR="0016141B" w:rsidRPr="00F76C03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lastRenderedPageBreak/>
        <w:t xml:space="preserve">Обработка персональных данных может осуществляться исключительно в целях </w:t>
      </w:r>
      <w:r w:rsidR="0041482D">
        <w:rPr>
          <w:rFonts w:ascii="Times New Roman" w:hAnsi="Times New Roman"/>
          <w:bCs/>
          <w:sz w:val="24"/>
          <w:szCs w:val="24"/>
        </w:rPr>
        <w:t>установленных в Положении об образовании</w:t>
      </w:r>
      <w:r w:rsidRPr="00F76C03">
        <w:rPr>
          <w:rFonts w:ascii="Times New Roman" w:hAnsi="Times New Roman"/>
          <w:bCs/>
          <w:sz w:val="24"/>
          <w:szCs w:val="24"/>
        </w:rPr>
        <w:t xml:space="preserve">, </w:t>
      </w:r>
      <w:r w:rsidR="00203596">
        <w:rPr>
          <w:rFonts w:ascii="Times New Roman" w:hAnsi="Times New Roman"/>
          <w:bCs/>
          <w:sz w:val="24"/>
          <w:szCs w:val="24"/>
        </w:rPr>
        <w:t xml:space="preserve">принятия решения о трудоустройстве, кадрового планирования, осуществления трудовых отношений, </w:t>
      </w:r>
      <w:r w:rsidRPr="00F76C03">
        <w:rPr>
          <w:rFonts w:ascii="Times New Roman" w:hAnsi="Times New Roman"/>
          <w:bCs/>
          <w:sz w:val="24"/>
          <w:szCs w:val="24"/>
        </w:rPr>
        <w:t>и в случаях, установленных законодательством</w:t>
      </w:r>
      <w:r w:rsidR="005502B7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Pr="00F76C03">
        <w:rPr>
          <w:rFonts w:ascii="Times New Roman" w:hAnsi="Times New Roman"/>
          <w:bCs/>
          <w:sz w:val="24"/>
          <w:szCs w:val="24"/>
        </w:rPr>
        <w:t>.</w:t>
      </w:r>
    </w:p>
    <w:p w:rsidR="0016141B" w:rsidRPr="00F76C03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При определении объема и </w:t>
      </w:r>
      <w:r w:rsidR="00CF33F3" w:rsidRPr="00F76C03">
        <w:rPr>
          <w:rFonts w:ascii="Times New Roman" w:hAnsi="Times New Roman"/>
          <w:bCs/>
          <w:sz w:val="24"/>
          <w:szCs w:val="24"/>
        </w:rPr>
        <w:t>содержания,</w:t>
      </w:r>
      <w:r w:rsidRPr="00F76C03">
        <w:rPr>
          <w:rFonts w:ascii="Times New Roman" w:hAnsi="Times New Roman"/>
          <w:bCs/>
          <w:sz w:val="24"/>
          <w:szCs w:val="24"/>
        </w:rPr>
        <w:t xml:space="preserve"> обрабатываемых персональных данных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CF3D40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="0041482D">
        <w:rPr>
          <w:rFonts w:ascii="Times New Roman" w:hAnsi="Times New Roman"/>
          <w:bCs/>
          <w:sz w:val="24"/>
          <w:szCs w:val="24"/>
        </w:rPr>
        <w:t>необходимо</w:t>
      </w:r>
      <w:r w:rsidRPr="00F76C03">
        <w:rPr>
          <w:rFonts w:ascii="Times New Roman" w:hAnsi="Times New Roman"/>
          <w:bCs/>
          <w:sz w:val="24"/>
          <w:szCs w:val="24"/>
        </w:rPr>
        <w:t xml:space="preserve"> руководствоваться Конституцией Российской Федерации, Трудовым кодексом Российской Федерации, Федеральным законом «О персональных данных»</w:t>
      </w:r>
      <w:r w:rsidR="0041482D">
        <w:rPr>
          <w:rFonts w:ascii="Times New Roman" w:hAnsi="Times New Roman"/>
          <w:bCs/>
          <w:sz w:val="24"/>
          <w:szCs w:val="24"/>
        </w:rPr>
        <w:t>,</w:t>
      </w:r>
      <w:r w:rsidRPr="00F76C03">
        <w:rPr>
          <w:rFonts w:ascii="Times New Roman" w:hAnsi="Times New Roman"/>
          <w:bCs/>
          <w:sz w:val="24"/>
          <w:szCs w:val="24"/>
        </w:rPr>
        <w:t xml:space="preserve"> </w:t>
      </w:r>
      <w:r w:rsidR="00F07CAC">
        <w:rPr>
          <w:rFonts w:ascii="Times New Roman" w:hAnsi="Times New Roman"/>
          <w:bCs/>
          <w:sz w:val="24"/>
          <w:szCs w:val="24"/>
        </w:rPr>
        <w:t xml:space="preserve"> </w:t>
      </w:r>
      <w:r w:rsidR="0041482D">
        <w:rPr>
          <w:rFonts w:ascii="Times New Roman" w:hAnsi="Times New Roman"/>
          <w:bCs/>
          <w:sz w:val="24"/>
          <w:szCs w:val="24"/>
        </w:rPr>
        <w:t>Законом об образовании</w:t>
      </w:r>
      <w:r w:rsidRPr="00F76C03">
        <w:rPr>
          <w:rFonts w:ascii="Times New Roman" w:hAnsi="Times New Roman"/>
          <w:bCs/>
          <w:sz w:val="24"/>
          <w:szCs w:val="24"/>
        </w:rPr>
        <w:t xml:space="preserve"> и иными </w:t>
      </w:r>
      <w:r w:rsidR="00203596">
        <w:rPr>
          <w:rFonts w:ascii="Times New Roman" w:hAnsi="Times New Roman"/>
          <w:bCs/>
          <w:sz w:val="24"/>
          <w:szCs w:val="24"/>
        </w:rPr>
        <w:t>нормативно-правовыми актами</w:t>
      </w:r>
      <w:r w:rsidR="005502B7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F07CAC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6B36FC">
        <w:rPr>
          <w:rFonts w:ascii="Times New Roman" w:hAnsi="Times New Roman"/>
          <w:bCs/>
          <w:sz w:val="24"/>
          <w:szCs w:val="24"/>
        </w:rPr>
        <w:t>настоящим Положением</w:t>
      </w:r>
      <w:r w:rsidRPr="00F76C03">
        <w:rPr>
          <w:rFonts w:ascii="Times New Roman" w:hAnsi="Times New Roman"/>
          <w:bCs/>
          <w:sz w:val="24"/>
          <w:szCs w:val="24"/>
        </w:rPr>
        <w:t>.</w:t>
      </w:r>
    </w:p>
    <w:p w:rsidR="00EA1AF3" w:rsidRPr="00F76C03" w:rsidRDefault="00EA1AF3" w:rsidP="005502B7">
      <w:pPr>
        <w:pStyle w:val="1"/>
      </w:pPr>
      <w:r w:rsidRPr="00F76C03">
        <w:t>Порядок передачи персональных данных</w:t>
      </w:r>
    </w:p>
    <w:p w:rsidR="002054C9" w:rsidRPr="00F76C03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Передавать персональные данные субъектов допускается только тем сотрудникам, которые имеют допуск к обработке персональных данных. </w:t>
      </w:r>
    </w:p>
    <w:p w:rsidR="00EA1AF3" w:rsidRDefault="00F07CAC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Предоставление</w:t>
      </w:r>
      <w:r w:rsidR="00203596">
        <w:rPr>
          <w:rFonts w:ascii="Times New Roman" w:hAnsi="Times New Roman"/>
          <w:bCs/>
          <w:sz w:val="24"/>
          <w:szCs w:val="24"/>
        </w:rPr>
        <w:t xml:space="preserve"> персональных данных допускается в случаях </w:t>
      </w:r>
      <w:r>
        <w:rPr>
          <w:rFonts w:ascii="Times New Roman" w:hAnsi="Times New Roman"/>
          <w:bCs/>
          <w:sz w:val="24"/>
          <w:szCs w:val="24"/>
        </w:rPr>
        <w:t>п</w:t>
      </w:r>
      <w:r w:rsidR="00272415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редачи</w:t>
      </w:r>
      <w:r w:rsidR="00203596">
        <w:rPr>
          <w:rFonts w:ascii="Times New Roman" w:hAnsi="Times New Roman"/>
          <w:bCs/>
          <w:sz w:val="24"/>
          <w:szCs w:val="24"/>
        </w:rPr>
        <w:t xml:space="preserve"> налоговой бухгалтерской и иной отчетности, </w:t>
      </w:r>
      <w:r w:rsidR="002F58FA">
        <w:rPr>
          <w:rFonts w:ascii="Times New Roman" w:hAnsi="Times New Roman"/>
          <w:bCs/>
          <w:sz w:val="24"/>
          <w:szCs w:val="24"/>
        </w:rPr>
        <w:t>п</w:t>
      </w:r>
      <w:r w:rsidR="00272415">
        <w:rPr>
          <w:rFonts w:ascii="Times New Roman" w:hAnsi="Times New Roman"/>
          <w:bCs/>
          <w:sz w:val="24"/>
          <w:szCs w:val="24"/>
        </w:rPr>
        <w:t>е</w:t>
      </w:r>
      <w:r w:rsidR="002F58FA">
        <w:rPr>
          <w:rFonts w:ascii="Times New Roman" w:hAnsi="Times New Roman"/>
          <w:bCs/>
          <w:sz w:val="24"/>
          <w:szCs w:val="24"/>
        </w:rPr>
        <w:t>редачи</w:t>
      </w:r>
      <w:r>
        <w:rPr>
          <w:rFonts w:ascii="Times New Roman" w:hAnsi="Times New Roman"/>
          <w:bCs/>
          <w:sz w:val="24"/>
          <w:szCs w:val="24"/>
        </w:rPr>
        <w:t xml:space="preserve"> сведений о заработной плате в банковские и иные кредитные организации</w:t>
      </w:r>
      <w:r w:rsidR="002F58FA">
        <w:rPr>
          <w:rFonts w:ascii="Times New Roman" w:hAnsi="Times New Roman"/>
          <w:bCs/>
          <w:sz w:val="24"/>
          <w:szCs w:val="24"/>
        </w:rPr>
        <w:t xml:space="preserve"> при официальном запросе</w:t>
      </w:r>
      <w:r>
        <w:rPr>
          <w:rFonts w:ascii="Times New Roman" w:hAnsi="Times New Roman"/>
          <w:bCs/>
          <w:sz w:val="24"/>
          <w:szCs w:val="24"/>
        </w:rPr>
        <w:t>, раскрыти</w:t>
      </w:r>
      <w:r w:rsidR="00272415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данных правоохранительным органам при наличии законных оснований, а также в иных случаях, установленным законодательством РФ.</w:t>
      </w:r>
    </w:p>
    <w:p w:rsidR="00F07CAC" w:rsidRDefault="00F07CAC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допускается распространение персональных данных субъекта.</w:t>
      </w:r>
    </w:p>
    <w:p w:rsidR="00EA1AF3" w:rsidRPr="00F76C03" w:rsidRDefault="00EA1AF3" w:rsidP="005502B7">
      <w:pPr>
        <w:pStyle w:val="1"/>
      </w:pPr>
      <w:r w:rsidRPr="00F76C03">
        <w:t>организация защиты персональных данных</w:t>
      </w:r>
    </w:p>
    <w:p w:rsidR="00592347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347">
        <w:rPr>
          <w:rFonts w:ascii="Times New Roman" w:hAnsi="Times New Roman"/>
          <w:sz w:val="24"/>
          <w:szCs w:val="24"/>
        </w:rPr>
        <w:t xml:space="preserve">Защита персональных данных субъекта от неправомерного их использования или утраты обеспечивается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EC3E99">
        <w:rPr>
          <w:rFonts w:ascii="Times New Roman" w:hAnsi="Times New Roman"/>
          <w:sz w:val="24"/>
          <w:szCs w:val="24"/>
        </w:rPr>
        <w:t>ДО «Центр дополнительного образования»</w:t>
      </w:r>
      <w:r w:rsidR="00261B81">
        <w:rPr>
          <w:rFonts w:ascii="Times New Roman" w:hAnsi="Times New Roman"/>
          <w:sz w:val="24"/>
          <w:szCs w:val="24"/>
        </w:rPr>
        <w:t>»</w:t>
      </w:r>
      <w:r w:rsidR="00C24574">
        <w:rPr>
          <w:rFonts w:ascii="Times New Roman" w:hAnsi="Times New Roman"/>
          <w:sz w:val="24"/>
          <w:szCs w:val="24"/>
        </w:rPr>
        <w:t xml:space="preserve"> </w:t>
      </w:r>
      <w:r w:rsidRPr="00592347">
        <w:rPr>
          <w:rFonts w:ascii="Times New Roman" w:hAnsi="Times New Roman"/>
          <w:sz w:val="24"/>
          <w:szCs w:val="24"/>
        </w:rPr>
        <w:t>за счет своих средств</w:t>
      </w:r>
      <w:r w:rsidR="00592347" w:rsidRPr="00F76C03">
        <w:rPr>
          <w:rFonts w:ascii="Times New Roman" w:hAnsi="Times New Roman"/>
          <w:sz w:val="24"/>
          <w:szCs w:val="24"/>
        </w:rPr>
        <w:t>.</w:t>
      </w:r>
    </w:p>
    <w:p w:rsidR="002054C9" w:rsidRPr="00592347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347">
        <w:rPr>
          <w:rFonts w:ascii="Times New Roman" w:hAnsi="Times New Roman"/>
          <w:sz w:val="24"/>
          <w:szCs w:val="24"/>
        </w:rPr>
        <w:t xml:space="preserve">В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EC3E99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592347">
        <w:rPr>
          <w:rFonts w:ascii="Times New Roman" w:hAnsi="Times New Roman"/>
          <w:sz w:val="24"/>
          <w:szCs w:val="24"/>
        </w:rPr>
        <w:t xml:space="preserve"> защите подлежат все сведения, содержащие персональные данные субъектов, в том числе: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зафиксированные</w:t>
      </w:r>
      <w:r w:rsidRPr="00F76C03">
        <w:rPr>
          <w:rFonts w:ascii="Times New Roman" w:hAnsi="Times New Roman"/>
          <w:bCs/>
          <w:sz w:val="24"/>
          <w:szCs w:val="24"/>
        </w:rPr>
        <w:t xml:space="preserve"> в бумажных документах;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зафиксированные</w:t>
      </w:r>
      <w:r w:rsidRPr="00F76C03">
        <w:rPr>
          <w:rFonts w:ascii="Times New Roman" w:hAnsi="Times New Roman"/>
          <w:bCs/>
          <w:sz w:val="24"/>
          <w:szCs w:val="24"/>
        </w:rPr>
        <w:t xml:space="preserve"> в электронных документах на технических средствах, включая внешние носители;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речевая (акустическая) информация, содержащая персональные данные;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текстовая и графическая видовая информация, содержащая персональные данные;</w:t>
      </w:r>
    </w:p>
    <w:p w:rsidR="002054C9" w:rsidRPr="00F76C03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Защита персональных данных должна вестись по трём взаимодополняющим направлениям: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Проведение организационных мероприятий: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разработка и внедрение внутренних организационно-распорядительных документов, регламентирующих обработку и защиту персональных данных субъектов, в том числе порядок доступа в помещения и к персональным данным;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lastRenderedPageBreak/>
        <w:t>ознакомление сотрудников с законодательством</w:t>
      </w:r>
      <w:r w:rsidR="005502B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F76C03">
        <w:rPr>
          <w:rFonts w:ascii="Times New Roman" w:hAnsi="Times New Roman"/>
          <w:sz w:val="24"/>
          <w:szCs w:val="24"/>
        </w:rPr>
        <w:t xml:space="preserve"> и внутренними нормативными документами, получение обязательств, касающихся обработки персональных данных;</w:t>
      </w:r>
    </w:p>
    <w:p w:rsidR="00EA1AF3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проведение обучения сотрудников</w:t>
      </w:r>
      <w:r w:rsidR="00CA6387">
        <w:rPr>
          <w:rFonts w:ascii="Times New Roman" w:hAnsi="Times New Roman"/>
          <w:sz w:val="24"/>
          <w:szCs w:val="24"/>
        </w:rPr>
        <w:t xml:space="preserve"> </w:t>
      </w:r>
      <w:r w:rsidRPr="00F76C03">
        <w:rPr>
          <w:rFonts w:ascii="Times New Roman" w:hAnsi="Times New Roman"/>
          <w:sz w:val="24"/>
          <w:szCs w:val="24"/>
        </w:rPr>
        <w:t>вопросам защиты персональных данных.</w:t>
      </w:r>
    </w:p>
    <w:p w:rsidR="00EA1AF3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Программно-аппаратная защита:</w:t>
      </w:r>
    </w:p>
    <w:p w:rsidR="00EA1AF3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разработка модели угроз безопасности персональным данным;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 xml:space="preserve">внедрение программно-аппаратных средств защиты информации, прошедших в соответствии с Федеральным законом №184 </w:t>
      </w:r>
      <w:r w:rsidR="00592347">
        <w:rPr>
          <w:rFonts w:ascii="Times New Roman" w:hAnsi="Times New Roman"/>
          <w:sz w:val="24"/>
          <w:szCs w:val="24"/>
        </w:rPr>
        <w:t>от 27.12.2002 г.</w:t>
      </w:r>
      <w:r w:rsidR="00592347" w:rsidRPr="00F76C03">
        <w:rPr>
          <w:rFonts w:ascii="Times New Roman" w:hAnsi="Times New Roman"/>
          <w:sz w:val="24"/>
          <w:szCs w:val="24"/>
        </w:rPr>
        <w:t xml:space="preserve"> </w:t>
      </w:r>
      <w:r w:rsidRPr="00F76C03">
        <w:rPr>
          <w:rFonts w:ascii="Times New Roman" w:hAnsi="Times New Roman"/>
          <w:sz w:val="24"/>
          <w:szCs w:val="24"/>
        </w:rPr>
        <w:t>«О техническом регулировании» оценку соответствия;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организация учёта носителей персональных данных.</w:t>
      </w:r>
    </w:p>
    <w:p w:rsidR="002054C9" w:rsidRPr="00F76C03" w:rsidRDefault="00EA1AF3" w:rsidP="002F58FA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Инженерно-техническая защита: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установка сейфов или запирающихся шкафов для хранения носителей персональных данных;</w:t>
      </w:r>
    </w:p>
    <w:p w:rsidR="002054C9" w:rsidRPr="00F76C03" w:rsidRDefault="00EA1AF3" w:rsidP="002F58FA">
      <w:pPr>
        <w:numPr>
          <w:ilvl w:val="3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установка усиленных дверей, сигнализации, режима охраны здания и помещений, в которых обрабатываются персональные данные.</w:t>
      </w:r>
    </w:p>
    <w:p w:rsidR="002054C9" w:rsidRPr="00F76C03" w:rsidRDefault="00EA1AF3" w:rsidP="002F58FA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 xml:space="preserve">Определение конкретных мер, общую организацию, планирование и контроль выполнения мероприятий по защите персональных данных осуществляет ответственный за </w:t>
      </w:r>
      <w:r w:rsidR="00BD504C">
        <w:rPr>
          <w:rFonts w:ascii="Times New Roman" w:hAnsi="Times New Roman"/>
          <w:sz w:val="24"/>
          <w:szCs w:val="24"/>
        </w:rPr>
        <w:t>организацию обработки</w:t>
      </w:r>
      <w:r w:rsidRPr="00F76C03">
        <w:rPr>
          <w:rFonts w:ascii="Times New Roman" w:hAnsi="Times New Roman"/>
          <w:sz w:val="24"/>
          <w:szCs w:val="24"/>
        </w:rPr>
        <w:t xml:space="preserve"> персональных данных в соответствии с законодательством в области защиты персональных данных и </w:t>
      </w:r>
      <w:r w:rsidR="00592347">
        <w:rPr>
          <w:rFonts w:ascii="Times New Roman" w:hAnsi="Times New Roman"/>
          <w:sz w:val="24"/>
          <w:szCs w:val="24"/>
        </w:rPr>
        <w:t>локальными</w:t>
      </w:r>
      <w:r w:rsidRPr="00F76C03">
        <w:rPr>
          <w:rFonts w:ascii="Times New Roman" w:hAnsi="Times New Roman"/>
          <w:sz w:val="24"/>
          <w:szCs w:val="24"/>
        </w:rPr>
        <w:t xml:space="preserve"> нормативн</w:t>
      </w:r>
      <w:r w:rsidR="00592347">
        <w:rPr>
          <w:rFonts w:ascii="Times New Roman" w:hAnsi="Times New Roman"/>
          <w:sz w:val="24"/>
          <w:szCs w:val="24"/>
        </w:rPr>
        <w:t>о-правовыми</w:t>
      </w:r>
      <w:r w:rsidRPr="00F76C03">
        <w:rPr>
          <w:rFonts w:ascii="Times New Roman" w:hAnsi="Times New Roman"/>
          <w:sz w:val="24"/>
          <w:szCs w:val="24"/>
        </w:rPr>
        <w:t xml:space="preserve"> актами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EC3E99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sz w:val="24"/>
          <w:szCs w:val="24"/>
        </w:rPr>
        <w:t>.</w:t>
      </w:r>
    </w:p>
    <w:p w:rsidR="00914B4E" w:rsidRDefault="00EA1AF3" w:rsidP="002F58FA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 xml:space="preserve">Организацию и контроль защиты персональных данных в </w:t>
      </w:r>
      <w:r w:rsidR="00592347">
        <w:rPr>
          <w:rFonts w:ascii="Times New Roman" w:hAnsi="Times New Roman"/>
          <w:sz w:val="24"/>
          <w:szCs w:val="24"/>
        </w:rPr>
        <w:t>структурных подразделениях</w:t>
      </w:r>
      <w:r w:rsidRPr="00F76C03">
        <w:rPr>
          <w:rFonts w:ascii="Times New Roman" w:hAnsi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/>
          <w:sz w:val="24"/>
          <w:szCs w:val="24"/>
        </w:rPr>
        <w:t xml:space="preserve">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EC3E99">
        <w:rPr>
          <w:rFonts w:ascii="Times New Roman" w:hAnsi="Times New Roman"/>
          <w:sz w:val="24"/>
          <w:szCs w:val="24"/>
        </w:rPr>
        <w:t>ДО 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="000B1992" w:rsidRPr="00F76C03">
        <w:rPr>
          <w:rFonts w:ascii="Times New Roman" w:hAnsi="Times New Roman"/>
          <w:sz w:val="24"/>
          <w:szCs w:val="24"/>
        </w:rPr>
        <w:t xml:space="preserve"> </w:t>
      </w:r>
      <w:r w:rsidRPr="00F76C03">
        <w:rPr>
          <w:rFonts w:ascii="Times New Roman" w:hAnsi="Times New Roman"/>
          <w:sz w:val="24"/>
          <w:szCs w:val="24"/>
        </w:rPr>
        <w:t>осуществляют их непосредственные руководители.</w:t>
      </w:r>
    </w:p>
    <w:p w:rsidR="005721DE" w:rsidRPr="00F76C03" w:rsidRDefault="005721DE" w:rsidP="005721DE">
      <w:pPr>
        <w:pStyle w:val="1"/>
      </w:pPr>
      <w:r w:rsidRPr="00F76C03">
        <w:t>Порядок предоставления доступа к персональным данным</w:t>
      </w:r>
    </w:p>
    <w:p w:rsidR="005721DE" w:rsidRPr="00F76C03" w:rsidRDefault="005721DE" w:rsidP="005721D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 xml:space="preserve">Допуск к персональным данным субъекта могут иметь только те сотрудники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EC3E99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>, которым персональные данные необходимы в связи с исполнением ими своих трудовых обязанностей. Перечень таких сотрудников отражен в «</w:t>
      </w:r>
      <w:r w:rsidR="002F58FA">
        <w:rPr>
          <w:rFonts w:ascii="Times New Roman" w:hAnsi="Times New Roman"/>
          <w:bCs/>
          <w:sz w:val="24"/>
          <w:szCs w:val="24"/>
        </w:rPr>
        <w:t>Приказе об</w:t>
      </w:r>
      <w:r w:rsidR="000D2ECC">
        <w:rPr>
          <w:rFonts w:ascii="Times New Roman" w:hAnsi="Times New Roman"/>
          <w:bCs/>
          <w:sz w:val="24"/>
          <w:szCs w:val="24"/>
        </w:rPr>
        <w:t xml:space="preserve"> </w:t>
      </w:r>
      <w:r w:rsidR="000D2ECC" w:rsidRPr="000D2ECC">
        <w:rPr>
          <w:rFonts w:ascii="Times New Roman" w:hAnsi="Times New Roman"/>
          <w:bCs/>
          <w:sz w:val="24"/>
          <w:szCs w:val="24"/>
        </w:rPr>
        <w:t>утверждении списка должностных лиц, которым необходим доступ к персональным данным, обрабатываемым в информационных системах</w:t>
      </w:r>
      <w:r w:rsidRPr="00F76C03">
        <w:rPr>
          <w:rFonts w:ascii="Times New Roman" w:hAnsi="Times New Roman"/>
          <w:bCs/>
          <w:sz w:val="24"/>
          <w:szCs w:val="24"/>
        </w:rPr>
        <w:t>»</w:t>
      </w:r>
      <w:r w:rsidRPr="005502B7">
        <w:rPr>
          <w:rFonts w:ascii="Times New Roman" w:hAnsi="Times New Roman"/>
          <w:bCs/>
          <w:sz w:val="24"/>
          <w:szCs w:val="24"/>
        </w:rPr>
        <w:t xml:space="preserve"> </w:t>
      </w:r>
      <w:r w:rsidRPr="00AE26EC">
        <w:rPr>
          <w:rFonts w:ascii="Times New Roman" w:hAnsi="Times New Roman"/>
          <w:bCs/>
          <w:sz w:val="24"/>
          <w:szCs w:val="24"/>
        </w:rPr>
        <w:t xml:space="preserve">№ </w:t>
      </w:r>
      <w:r w:rsidR="00A0587D">
        <w:rPr>
          <w:rFonts w:ascii="Times New Roman" w:hAnsi="Times New Roman"/>
          <w:bCs/>
          <w:sz w:val="24"/>
          <w:szCs w:val="24"/>
        </w:rPr>
        <w:t>2012</w:t>
      </w:r>
      <w:r w:rsidRPr="00AE26EC">
        <w:rPr>
          <w:rFonts w:ascii="Times New Roman" w:hAnsi="Times New Roman"/>
          <w:bCs/>
          <w:sz w:val="24"/>
          <w:szCs w:val="24"/>
        </w:rPr>
        <w:t xml:space="preserve"> от </w:t>
      </w:r>
      <w:r w:rsidR="00A0587D">
        <w:rPr>
          <w:rFonts w:ascii="Times New Roman" w:hAnsi="Times New Roman"/>
          <w:bCs/>
          <w:sz w:val="24"/>
          <w:szCs w:val="24"/>
        </w:rPr>
        <w:t>30.09.2013 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21DE" w:rsidRPr="00F76C03" w:rsidRDefault="005721DE" w:rsidP="000D2ECC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Процедура оформления допуска к персональным данным представляет собой следующую строгую последовательность действий:</w:t>
      </w:r>
    </w:p>
    <w:p w:rsidR="005721DE" w:rsidRPr="00F76C03" w:rsidRDefault="005721DE" w:rsidP="000D2ECC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ознакомление сотрудника под роспись с настоящим Положением, «</w:t>
      </w:r>
      <w:r w:rsidR="000D2ECC">
        <w:rPr>
          <w:rFonts w:ascii="Times New Roman" w:hAnsi="Times New Roman"/>
          <w:bCs/>
          <w:sz w:val="24"/>
          <w:szCs w:val="24"/>
        </w:rPr>
        <w:t>Инструкцией о порядке работы с персональными данными</w:t>
      </w:r>
      <w:r w:rsidRPr="00F76C03">
        <w:rPr>
          <w:rFonts w:ascii="Times New Roman" w:hAnsi="Times New Roman"/>
          <w:bCs/>
          <w:sz w:val="24"/>
          <w:szCs w:val="24"/>
        </w:rPr>
        <w:t>»</w:t>
      </w:r>
      <w:r w:rsidRPr="005502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A0587D">
        <w:rPr>
          <w:rFonts w:ascii="Times New Roman" w:hAnsi="Times New Roman"/>
          <w:bCs/>
          <w:sz w:val="24"/>
          <w:szCs w:val="24"/>
        </w:rPr>
        <w:t xml:space="preserve"> 217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 w:rsidR="00042C60">
        <w:rPr>
          <w:rFonts w:ascii="Times New Roman" w:hAnsi="Times New Roman"/>
          <w:bCs/>
          <w:sz w:val="24"/>
          <w:szCs w:val="24"/>
        </w:rPr>
        <w:t xml:space="preserve"> </w:t>
      </w:r>
      <w:r w:rsidR="00A0587D">
        <w:rPr>
          <w:rFonts w:ascii="Times New Roman" w:hAnsi="Times New Roman"/>
          <w:bCs/>
          <w:sz w:val="24"/>
          <w:szCs w:val="24"/>
        </w:rPr>
        <w:t>30.09.2013 г.</w:t>
      </w:r>
      <w:r w:rsidRPr="00F76C03">
        <w:rPr>
          <w:rFonts w:ascii="Times New Roman" w:hAnsi="Times New Roman"/>
          <w:bCs/>
          <w:sz w:val="24"/>
          <w:szCs w:val="24"/>
        </w:rPr>
        <w:t xml:space="preserve"> и другими локальными нормативн</w:t>
      </w:r>
      <w:r>
        <w:rPr>
          <w:rFonts w:ascii="Times New Roman" w:hAnsi="Times New Roman"/>
          <w:bCs/>
          <w:sz w:val="24"/>
          <w:szCs w:val="24"/>
        </w:rPr>
        <w:t>о-правовыми</w:t>
      </w:r>
      <w:r w:rsidRPr="00F76C03">
        <w:rPr>
          <w:rFonts w:ascii="Times New Roman" w:hAnsi="Times New Roman"/>
          <w:bCs/>
          <w:sz w:val="24"/>
          <w:szCs w:val="24"/>
        </w:rPr>
        <w:t xml:space="preserve"> актами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1C5417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bCs/>
          <w:sz w:val="24"/>
          <w:szCs w:val="24"/>
        </w:rPr>
        <w:t>, касающимися обработки персональных данных;</w:t>
      </w:r>
    </w:p>
    <w:p w:rsidR="005721DE" w:rsidRPr="00F76C03" w:rsidRDefault="005721DE" w:rsidP="000D2ECC">
      <w:pPr>
        <w:numPr>
          <w:ilvl w:val="2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lastRenderedPageBreak/>
        <w:t xml:space="preserve">истребование с сотрудника </w:t>
      </w:r>
      <w:r>
        <w:rPr>
          <w:rFonts w:ascii="Times New Roman" w:hAnsi="Times New Roman"/>
          <w:bCs/>
          <w:sz w:val="24"/>
          <w:szCs w:val="24"/>
        </w:rPr>
        <w:t>«О</w:t>
      </w:r>
      <w:r w:rsidRPr="00F76C03">
        <w:rPr>
          <w:rFonts w:ascii="Times New Roman" w:hAnsi="Times New Roman"/>
          <w:bCs/>
          <w:sz w:val="24"/>
          <w:szCs w:val="24"/>
        </w:rPr>
        <w:t xml:space="preserve">бязательства о неразглашении </w:t>
      </w:r>
      <w:r>
        <w:rPr>
          <w:rFonts w:ascii="Times New Roman" w:hAnsi="Times New Roman"/>
          <w:bCs/>
          <w:sz w:val="24"/>
          <w:szCs w:val="24"/>
        </w:rPr>
        <w:t>конфиденциальной информации»;</w:t>
      </w:r>
    </w:p>
    <w:p w:rsidR="005721DE" w:rsidRPr="00F76C03" w:rsidRDefault="005721DE" w:rsidP="005721D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Каждый сотрудник должен иметь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5721DE" w:rsidRDefault="005721DE" w:rsidP="005721D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C03">
        <w:rPr>
          <w:rFonts w:ascii="Times New Roman" w:hAnsi="Times New Roman"/>
          <w:bCs/>
          <w:sz w:val="24"/>
          <w:szCs w:val="24"/>
        </w:rPr>
        <w:t>Сотрудникам, не имеющим надлежащим образом оформленного допуска, доступ к персональным данным субъектов запрещается.</w:t>
      </w:r>
    </w:p>
    <w:p w:rsidR="000F4663" w:rsidRDefault="000F4663" w:rsidP="000F4663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Специалисты </w:t>
      </w:r>
      <w:r w:rsidR="00261B81">
        <w:rPr>
          <w:rFonts w:ascii="Times New Roman" w:hAnsi="Times New Roman"/>
          <w:sz w:val="24"/>
          <w:szCs w:val="24"/>
        </w:rPr>
        <w:t xml:space="preserve">МАОУ </w:t>
      </w:r>
      <w:r w:rsidR="001C5417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261B81">
        <w:rPr>
          <w:rFonts w:ascii="Times New Roman" w:hAnsi="Times New Roman"/>
          <w:sz w:val="24"/>
          <w:szCs w:val="24"/>
        </w:rPr>
        <w:t>»,</w:t>
      </w:r>
      <w:r w:rsidRPr="002F5FD7">
        <w:rPr>
          <w:rFonts w:ascii="Times New Roman" w:hAnsi="Times New Roman"/>
          <w:sz w:val="24"/>
          <w:szCs w:val="24"/>
        </w:rPr>
        <w:t xml:space="preserve"> которым доступ к персональным данным, обрабатываемым в информационной системе, необходим для выполнения ими служебных обязанностей (далее – пользователи), </w:t>
      </w:r>
      <w:r w:rsidRPr="009362D2">
        <w:rPr>
          <w:rFonts w:ascii="Times New Roman" w:hAnsi="Times New Roman"/>
          <w:sz w:val="24"/>
          <w:szCs w:val="24"/>
        </w:rPr>
        <w:t xml:space="preserve">для получения доступа к информационной системе направляют письменный запрос на имя </w:t>
      </w:r>
      <w:r>
        <w:rPr>
          <w:rFonts w:ascii="Times New Roman" w:hAnsi="Times New Roman"/>
          <w:sz w:val="24"/>
          <w:szCs w:val="24"/>
        </w:rPr>
        <w:t xml:space="preserve">ответственного за </w:t>
      </w:r>
      <w:r w:rsidR="00BD504C">
        <w:rPr>
          <w:rFonts w:ascii="Times New Roman" w:hAnsi="Times New Roman"/>
          <w:sz w:val="24"/>
          <w:szCs w:val="24"/>
        </w:rPr>
        <w:t>организацию обработки</w:t>
      </w:r>
      <w:r>
        <w:rPr>
          <w:rFonts w:ascii="Times New Roman" w:hAnsi="Times New Roman"/>
          <w:sz w:val="24"/>
          <w:szCs w:val="24"/>
        </w:rPr>
        <w:t xml:space="preserve"> персональных данных</w:t>
      </w:r>
      <w:r w:rsidRPr="009362D2">
        <w:rPr>
          <w:rFonts w:ascii="Times New Roman" w:hAnsi="Times New Roman"/>
          <w:sz w:val="24"/>
          <w:szCs w:val="24"/>
        </w:rPr>
        <w:t>.</w:t>
      </w:r>
      <w:bookmarkStart w:id="0" w:name="sub_1015"/>
    </w:p>
    <w:bookmarkEnd w:id="0"/>
    <w:p w:rsidR="000D2ECC" w:rsidRPr="003C12FF" w:rsidRDefault="002226DE" w:rsidP="003C12FF">
      <w:pPr>
        <w:pStyle w:val="1"/>
      </w:pPr>
      <w:r w:rsidRPr="00F55515">
        <w:t>ОСОБЕННОСТИ ОРГАНИЗАЦИИ ОБРАБОТКИ ПЕРСОНАЛЬНЫХ ДАННЫХ, ОСУЩЕСТВЛЯЕМОЙ БЕЗ ИСПОЛЬЗОВАНИЯ СРЕДСТВ АВТОМАТИЗАЦИИ</w:t>
      </w:r>
    </w:p>
    <w:p w:rsidR="002226DE" w:rsidRPr="00F55515" w:rsidRDefault="002226DE" w:rsidP="002226DE">
      <w:pPr>
        <w:pStyle w:val="a9"/>
        <w:numPr>
          <w:ilvl w:val="1"/>
          <w:numId w:val="13"/>
        </w:numPr>
        <w:spacing w:before="0" w:after="0" w:line="360" w:lineRule="auto"/>
        <w:jc w:val="both"/>
        <w:rPr>
          <w:szCs w:val="22"/>
        </w:rPr>
      </w:pPr>
      <w:r w:rsidRPr="00F55515">
        <w:rPr>
          <w:szCs w:val="22"/>
        </w:rPr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 w:rsidR="00BE1925">
        <w:t xml:space="preserve">МАОУ </w:t>
      </w:r>
      <w:r w:rsidR="001C5417">
        <w:t>ДО «Центр дополнительного образования</w:t>
      </w:r>
      <w:r w:rsidR="00BE1925">
        <w:t xml:space="preserve">» </w:t>
      </w:r>
      <w:r w:rsidRPr="00F55515">
        <w:rPr>
          <w:szCs w:val="22"/>
        </w:rPr>
        <w:t xml:space="preserve"> или лица, осуществляющие такую обработку по договору с </w:t>
      </w:r>
      <w:r w:rsidR="00BE1925">
        <w:t xml:space="preserve">МАОУ </w:t>
      </w:r>
      <w:r w:rsidR="001C5417">
        <w:t>ДО «Центр дополнительного образования</w:t>
      </w:r>
      <w:r w:rsidR="00BE1925">
        <w:t>»</w:t>
      </w:r>
      <w:r w:rsidRPr="00F55515">
        <w:rPr>
          <w:szCs w:val="22"/>
        </w:rPr>
        <w:t xml:space="preserve">), должны быть проинформированы о факте обработки ими персональных данных, обработка которых осуществляется </w:t>
      </w:r>
      <w:r w:rsidR="00BE1925">
        <w:t xml:space="preserve">МАОУ </w:t>
      </w:r>
      <w:r w:rsidR="001C5417">
        <w:t>ДО «Центр дополнительного образования</w:t>
      </w:r>
      <w:r w:rsidR="00BE1925">
        <w:t>»</w:t>
      </w:r>
      <w:r>
        <w:rPr>
          <w:szCs w:val="22"/>
        </w:rPr>
        <w:t xml:space="preserve"> </w:t>
      </w:r>
      <w:r w:rsidRPr="00F55515">
        <w:rPr>
          <w:szCs w:val="22"/>
        </w:rPr>
        <w:t xml:space="preserve">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 w:rsidR="00BE1925">
        <w:t xml:space="preserve">МАОУ </w:t>
      </w:r>
      <w:r w:rsidR="001C5417">
        <w:t>ДО «Центр дополнительного образования</w:t>
      </w:r>
      <w:r w:rsidR="00BE1925">
        <w:t>»</w:t>
      </w:r>
      <w:r w:rsidRPr="00F55515">
        <w:rPr>
          <w:szCs w:val="22"/>
        </w:rPr>
        <w:t>.</w:t>
      </w:r>
    </w:p>
    <w:p w:rsidR="002226DE" w:rsidRPr="003C12FF" w:rsidRDefault="000D2ECC" w:rsidP="002226DE">
      <w:pPr>
        <w:pStyle w:val="a9"/>
        <w:numPr>
          <w:ilvl w:val="1"/>
          <w:numId w:val="13"/>
        </w:numPr>
        <w:spacing w:before="0" w:after="0" w:line="360" w:lineRule="auto"/>
        <w:jc w:val="both"/>
        <w:rPr>
          <w:szCs w:val="22"/>
        </w:rPr>
      </w:pPr>
      <w:r>
        <w:rPr>
          <w:szCs w:val="22"/>
        </w:rPr>
        <w:t>Ведение</w:t>
      </w:r>
      <w:r w:rsidR="002226DE" w:rsidRPr="00F55515">
        <w:rPr>
          <w:szCs w:val="22"/>
        </w:rPr>
        <w:t xml:space="preserve"> журналов (журналов регистрации, журналов посещений), содержащих персональные данные,</w:t>
      </w:r>
      <w:r>
        <w:rPr>
          <w:szCs w:val="22"/>
        </w:rPr>
        <w:t xml:space="preserve"> необходимых</w:t>
      </w:r>
      <w:r w:rsidR="002226DE" w:rsidRPr="00F55515">
        <w:rPr>
          <w:szCs w:val="22"/>
        </w:rPr>
        <w:t xml:space="preserve"> для однократного пропуска субъекта персональных данных в помещени</w:t>
      </w:r>
      <w:r>
        <w:rPr>
          <w:szCs w:val="22"/>
        </w:rPr>
        <w:t>я</w:t>
      </w:r>
      <w:r w:rsidR="002226DE" w:rsidRPr="00F55515">
        <w:rPr>
          <w:szCs w:val="22"/>
        </w:rPr>
        <w:t xml:space="preserve"> </w:t>
      </w:r>
      <w:r w:rsidR="00BE1925">
        <w:t xml:space="preserve">МАОУ </w:t>
      </w:r>
      <w:r w:rsidR="001C5417">
        <w:t>ДО «Центр дополнительного образования</w:t>
      </w:r>
      <w:r w:rsidR="00BE1925">
        <w:t>»</w:t>
      </w:r>
      <w:r w:rsidR="003C12FF">
        <w:t xml:space="preserve"> </w:t>
      </w:r>
      <w:r w:rsidR="002226DE" w:rsidRPr="00F55515">
        <w:rPr>
          <w:szCs w:val="22"/>
        </w:rPr>
        <w:t>или в иных аналогичных целях</w:t>
      </w:r>
      <w:r>
        <w:rPr>
          <w:szCs w:val="22"/>
        </w:rPr>
        <w:t xml:space="preserve"> </w:t>
      </w:r>
      <w:r w:rsidRPr="003C12FF">
        <w:rPr>
          <w:szCs w:val="22"/>
        </w:rPr>
        <w:t>не предполагается.</w:t>
      </w:r>
    </w:p>
    <w:p w:rsidR="002226DE" w:rsidRPr="00F55515" w:rsidRDefault="002226DE" w:rsidP="002226DE">
      <w:pPr>
        <w:pStyle w:val="a9"/>
        <w:numPr>
          <w:ilvl w:val="1"/>
          <w:numId w:val="13"/>
        </w:numPr>
        <w:spacing w:before="0" w:after="0" w:line="360" w:lineRule="auto"/>
        <w:jc w:val="both"/>
        <w:rPr>
          <w:szCs w:val="22"/>
        </w:rPr>
      </w:pPr>
      <w:r w:rsidRPr="00F55515">
        <w:rPr>
          <w:szCs w:val="22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2226DE" w:rsidRPr="00F55515" w:rsidRDefault="002226DE" w:rsidP="002226DE">
      <w:pPr>
        <w:pStyle w:val="a9"/>
        <w:numPr>
          <w:ilvl w:val="1"/>
          <w:numId w:val="13"/>
        </w:numPr>
        <w:spacing w:before="0" w:after="0" w:line="360" w:lineRule="auto"/>
        <w:jc w:val="both"/>
        <w:rPr>
          <w:szCs w:val="22"/>
        </w:rPr>
      </w:pPr>
      <w:r w:rsidRPr="00F55515">
        <w:rPr>
          <w:szCs w:val="22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2226DE" w:rsidRPr="00F55515" w:rsidRDefault="002226DE" w:rsidP="002226DE">
      <w:pPr>
        <w:pStyle w:val="a9"/>
        <w:numPr>
          <w:ilvl w:val="1"/>
          <w:numId w:val="13"/>
        </w:numPr>
        <w:spacing w:before="0" w:after="0" w:line="360" w:lineRule="auto"/>
        <w:jc w:val="both"/>
        <w:rPr>
          <w:szCs w:val="22"/>
        </w:rPr>
      </w:pPr>
      <w:r w:rsidRPr="00F55515">
        <w:rPr>
          <w:szCs w:val="22"/>
        </w:rPr>
        <w:lastRenderedPageBreak/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приказом </w:t>
      </w:r>
      <w:r w:rsidR="009F5290">
        <w:rPr>
          <w:szCs w:val="22"/>
        </w:rPr>
        <w:t xml:space="preserve">начальника </w:t>
      </w:r>
      <w:r w:rsidR="009F5290">
        <w:t>Управления</w:t>
      </w:r>
      <w:r w:rsidRPr="00F55515">
        <w:rPr>
          <w:szCs w:val="22"/>
        </w:rPr>
        <w:t>.</w:t>
      </w:r>
    </w:p>
    <w:p w:rsidR="002226DE" w:rsidRDefault="002226DE" w:rsidP="002226DE">
      <w:pPr>
        <w:pStyle w:val="1"/>
      </w:pPr>
      <w:r w:rsidRPr="00F55515">
        <w:t xml:space="preserve">ОСОБЕННОСТИ </w:t>
      </w:r>
      <w:r>
        <w:t>ОБЕСПЕЧЕНИЯ БЕЗОПАСНОСТИ ПЕРСОНАЛЬНЫХ ДАННЫХ ПРИ ИХ ОБРАБОТКЕ В ИНФОРМАЦИОННОЙ СИСТЕМЕ ПЕРСОНАЛЬНЫХ ДАННЫХ</w:t>
      </w:r>
    </w:p>
    <w:p w:rsidR="00EA1B24" w:rsidRDefault="00EA1B24" w:rsidP="00EA1B24">
      <w:pPr>
        <w:numPr>
          <w:ilvl w:val="1"/>
          <w:numId w:val="13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информационных систем персональных данных </w:t>
      </w:r>
      <w:r w:rsidR="00BE1925">
        <w:rPr>
          <w:rFonts w:ascii="Times New Roman" w:hAnsi="Times New Roman"/>
          <w:sz w:val="24"/>
          <w:szCs w:val="24"/>
        </w:rPr>
        <w:t xml:space="preserve">МАОУ </w:t>
      </w:r>
      <w:r w:rsidR="001C5417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их характеристика определяется «Перечнем информационных систем персональных данных» (Приложение </w:t>
      </w:r>
      <w:r w:rsidR="002949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данных, программные средства, средства защиты информации, применяемые в информационных системах</w:t>
      </w:r>
      <w:r>
        <w:rPr>
          <w:rFonts w:ascii="Times New Roman" w:hAnsi="Times New Roman"/>
          <w:sz w:val="24"/>
          <w:szCs w:val="24"/>
        </w:rPr>
        <w:t>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Средства защиты информации, применяемые в информационных системах, в обязательном порядке проходят процедуру оценки соответствия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Информационные системы в </w:t>
      </w:r>
      <w:r w:rsidR="00BE1925">
        <w:rPr>
          <w:rFonts w:ascii="Times New Roman" w:hAnsi="Times New Roman"/>
          <w:sz w:val="24"/>
          <w:szCs w:val="24"/>
        </w:rPr>
        <w:t xml:space="preserve">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2F5FD7">
        <w:rPr>
          <w:rFonts w:ascii="Times New Roman" w:hAnsi="Times New Roman"/>
          <w:sz w:val="24"/>
          <w:szCs w:val="24"/>
        </w:rPr>
        <w:t xml:space="preserve"> классифицируются на основании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="00BE1925">
        <w:rPr>
          <w:rFonts w:ascii="Times New Roman" w:hAnsi="Times New Roman"/>
          <w:sz w:val="24"/>
          <w:szCs w:val="24"/>
        </w:rPr>
        <w:t xml:space="preserve">директора 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F5FD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2F5FD7">
        <w:rPr>
          <w:rFonts w:ascii="Times New Roman" w:hAnsi="Times New Roman"/>
          <w:sz w:val="24"/>
          <w:szCs w:val="24"/>
        </w:rPr>
        <w:t>Порядком проведения классификаци</w:t>
      </w:r>
      <w:r>
        <w:rPr>
          <w:rFonts w:ascii="Times New Roman" w:hAnsi="Times New Roman"/>
          <w:sz w:val="24"/>
          <w:szCs w:val="24"/>
        </w:rPr>
        <w:t>и информационных</w:t>
      </w:r>
      <w:r w:rsidRPr="002F5FD7">
        <w:rPr>
          <w:rFonts w:ascii="Times New Roman" w:hAnsi="Times New Roman"/>
          <w:sz w:val="24"/>
          <w:szCs w:val="24"/>
        </w:rPr>
        <w:t xml:space="preserve"> систем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2F5FD7">
        <w:rPr>
          <w:rFonts w:ascii="Times New Roman" w:hAnsi="Times New Roman"/>
          <w:sz w:val="24"/>
          <w:szCs w:val="24"/>
        </w:rPr>
        <w:t>, утвержденным приказом ФСТЭК России, ФСБ России, Мининформсвязи России от 13 февраля 2008 г. № 55/86/20,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Обмен персональными данными при их обработке в информационных системах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FD7">
        <w:rPr>
          <w:rFonts w:ascii="Times New Roman" w:hAnsi="Times New Roman"/>
          <w:sz w:val="24"/>
          <w:szCs w:val="24"/>
        </w:rPr>
        <w:t xml:space="preserve"> осуществляется по каналам связи, защита которых обеспечивается путем реализации соот</w:t>
      </w:r>
      <w:r>
        <w:rPr>
          <w:rFonts w:ascii="Times New Roman" w:hAnsi="Times New Roman"/>
          <w:sz w:val="24"/>
          <w:szCs w:val="24"/>
        </w:rPr>
        <w:t>ветствующих организационных мер, а также</w:t>
      </w:r>
      <w:r w:rsidRPr="002F5FD7">
        <w:rPr>
          <w:rFonts w:ascii="Times New Roman" w:hAnsi="Times New Roman"/>
          <w:sz w:val="24"/>
          <w:szCs w:val="24"/>
        </w:rPr>
        <w:t xml:space="preserve"> применения технических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E90DB9">
        <w:rPr>
          <w:rFonts w:ascii="Times New Roman" w:hAnsi="Times New Roman"/>
          <w:sz w:val="24"/>
          <w:szCs w:val="24"/>
        </w:rPr>
        <w:t>программных</w:t>
      </w:r>
      <w:r w:rsidRPr="002F5FD7">
        <w:rPr>
          <w:rFonts w:ascii="Times New Roman" w:hAnsi="Times New Roman"/>
          <w:sz w:val="24"/>
          <w:szCs w:val="24"/>
        </w:rPr>
        <w:t xml:space="preserve"> средств.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</w:t>
      </w:r>
      <w:r w:rsidRPr="002F5FD7">
        <w:rPr>
          <w:rFonts w:ascii="Times New Roman" w:hAnsi="Times New Roman"/>
          <w:sz w:val="24"/>
          <w:szCs w:val="24"/>
        </w:rPr>
        <w:lastRenderedPageBreak/>
        <w:t>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Безопасность персональных данных при их обработке в информационной системе </w:t>
      </w:r>
      <w:r>
        <w:rPr>
          <w:rFonts w:ascii="Times New Roman" w:hAnsi="Times New Roman"/>
          <w:sz w:val="24"/>
          <w:szCs w:val="24"/>
        </w:rPr>
        <w:t>персональных данных</w:t>
      </w:r>
      <w:r w:rsidRPr="002F5FD7">
        <w:rPr>
          <w:rFonts w:ascii="Times New Roman" w:hAnsi="Times New Roman"/>
          <w:sz w:val="24"/>
          <w:szCs w:val="24"/>
        </w:rPr>
        <w:t xml:space="preserve"> обеспечивает специалис</w:t>
      </w:r>
      <w:r w:rsidRPr="00E90DB9">
        <w:rPr>
          <w:rFonts w:ascii="Times New Roman" w:hAnsi="Times New Roman"/>
          <w:sz w:val="24"/>
          <w:szCs w:val="24"/>
        </w:rPr>
        <w:t xml:space="preserve">т, ответственный за </w:t>
      </w:r>
      <w:r w:rsidR="00BD504C">
        <w:rPr>
          <w:rFonts w:ascii="Times New Roman" w:hAnsi="Times New Roman"/>
          <w:sz w:val="24"/>
          <w:szCs w:val="24"/>
        </w:rPr>
        <w:t>организацию обработки</w:t>
      </w:r>
      <w:r w:rsidRPr="00E90DB9">
        <w:rPr>
          <w:rFonts w:ascii="Times New Roman" w:hAnsi="Times New Roman"/>
          <w:sz w:val="24"/>
          <w:szCs w:val="24"/>
        </w:rPr>
        <w:t xml:space="preserve"> информационных систем персональных данных (</w:t>
      </w:r>
      <w:r>
        <w:rPr>
          <w:rFonts w:ascii="Times New Roman" w:hAnsi="Times New Roman"/>
          <w:sz w:val="24"/>
          <w:szCs w:val="24"/>
        </w:rPr>
        <w:t>администратор безопасности ИСПДн</w:t>
      </w:r>
      <w:r w:rsidRPr="00E90DB9">
        <w:rPr>
          <w:rFonts w:ascii="Times New Roman" w:hAnsi="Times New Roman"/>
          <w:sz w:val="24"/>
          <w:szCs w:val="24"/>
        </w:rPr>
        <w:t>).</w:t>
      </w:r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При обработке персональных данных в информационной системе должно быть обеспечено:</w:t>
      </w:r>
      <w:bookmarkStart w:id="1" w:name="sub_10111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  <w:bookmarkStart w:id="2" w:name="sub_10112"/>
      <w:bookmarkEnd w:id="1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своевременное обнаружение фактов несанкционированного доступа к персональным данным;</w:t>
      </w:r>
      <w:bookmarkStart w:id="3" w:name="sub_10113"/>
      <w:bookmarkEnd w:id="2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  <w:bookmarkStart w:id="4" w:name="sub_10114"/>
      <w:bookmarkEnd w:id="3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  <w:bookmarkStart w:id="5" w:name="sub_10115"/>
      <w:bookmarkEnd w:id="4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постоянный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2F5FD7">
        <w:rPr>
          <w:rFonts w:ascii="Times New Roman" w:hAnsi="Times New Roman"/>
          <w:sz w:val="24"/>
          <w:szCs w:val="24"/>
        </w:rPr>
        <w:t xml:space="preserve"> обеспечением уровня защищенности персональных данных.</w:t>
      </w:r>
      <w:bookmarkEnd w:id="5"/>
    </w:p>
    <w:p w:rsidR="002226DE" w:rsidRDefault="002226DE" w:rsidP="002226DE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Мероприятия по обеспечению безопасности персональных данных при их обработке в информа</w:t>
      </w:r>
      <w:r w:rsidR="00EA1B24">
        <w:rPr>
          <w:rFonts w:ascii="Times New Roman" w:hAnsi="Times New Roman"/>
          <w:sz w:val="24"/>
          <w:szCs w:val="24"/>
        </w:rPr>
        <w:t>ционных системах включают</w:t>
      </w:r>
      <w:r w:rsidRPr="002F5FD7">
        <w:rPr>
          <w:rFonts w:ascii="Times New Roman" w:hAnsi="Times New Roman"/>
          <w:sz w:val="24"/>
          <w:szCs w:val="24"/>
        </w:rPr>
        <w:t>:</w:t>
      </w:r>
      <w:bookmarkStart w:id="6" w:name="sub_10121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модели угроз;</w:t>
      </w:r>
      <w:bookmarkStart w:id="7" w:name="sub_10122"/>
      <w:bookmarkEnd w:id="6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  <w:bookmarkStart w:id="8" w:name="sub_10123"/>
      <w:bookmarkEnd w:id="7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проверку готовности средств защиты информации к использованию с составлением заключений о возможности их эксплуатации;</w:t>
      </w:r>
      <w:bookmarkStart w:id="9" w:name="sub_10124"/>
      <w:bookmarkEnd w:id="8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  <w:bookmarkStart w:id="10" w:name="sub_10125"/>
      <w:bookmarkEnd w:id="9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обучение лиц, использующих средства защиты информации, применяемые в информационных системах, правилам работы с ними;</w:t>
      </w:r>
      <w:bookmarkStart w:id="11" w:name="sub_10126"/>
      <w:bookmarkEnd w:id="10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  <w:bookmarkStart w:id="12" w:name="sub_10127"/>
      <w:bookmarkEnd w:id="11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lastRenderedPageBreak/>
        <w:t>учет лиц, допущенных к работе с персональными данными в информационной системе</w:t>
      </w:r>
      <w:bookmarkStart w:id="13" w:name="sub_10128"/>
      <w:bookmarkEnd w:id="12"/>
      <w:r>
        <w:rPr>
          <w:rFonts w:ascii="Times New Roman" w:hAnsi="Times New Roman"/>
          <w:sz w:val="24"/>
          <w:szCs w:val="24"/>
        </w:rPr>
        <w:t>;</w:t>
      </w:r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F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соблюдению</w:t>
      </w:r>
      <w:r w:rsidRPr="002F5FD7">
        <w:rPr>
          <w:rFonts w:ascii="Times New Roman" w:hAnsi="Times New Roman"/>
          <w:sz w:val="24"/>
          <w:szCs w:val="24"/>
        </w:rPr>
        <w:t xml:space="preserve"> условий использования средств защиты информации, предусмотренных эксплуатацио</w:t>
      </w:r>
      <w:r>
        <w:rPr>
          <w:rFonts w:ascii="Times New Roman" w:hAnsi="Times New Roman"/>
          <w:sz w:val="24"/>
          <w:szCs w:val="24"/>
        </w:rPr>
        <w:t>нной и технической документации</w:t>
      </w:r>
      <w:r w:rsidRPr="002F5FD7">
        <w:rPr>
          <w:rFonts w:ascii="Times New Roman" w:hAnsi="Times New Roman"/>
          <w:sz w:val="24"/>
          <w:szCs w:val="24"/>
        </w:rPr>
        <w:t>;</w:t>
      </w:r>
      <w:bookmarkStart w:id="14" w:name="sub_10129"/>
      <w:bookmarkEnd w:id="13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  <w:bookmarkStart w:id="15" w:name="sub_101210"/>
      <w:bookmarkEnd w:id="14"/>
    </w:p>
    <w:p w:rsidR="002226DE" w:rsidRDefault="002226DE" w:rsidP="002226DE">
      <w:pPr>
        <w:numPr>
          <w:ilvl w:val="2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>описание системы защиты персональных данных.</w:t>
      </w:r>
      <w:bookmarkEnd w:id="15"/>
    </w:p>
    <w:p w:rsidR="002226DE" w:rsidRDefault="002226DE" w:rsidP="00EA1B24">
      <w:pPr>
        <w:numPr>
          <w:ilvl w:val="1"/>
          <w:numId w:val="13"/>
        </w:numPr>
        <w:tabs>
          <w:tab w:val="left" w:pos="68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FD7">
        <w:rPr>
          <w:rFonts w:ascii="Times New Roman" w:hAnsi="Times New Roman"/>
          <w:sz w:val="24"/>
          <w:szCs w:val="24"/>
        </w:rPr>
        <w:t xml:space="preserve">Иные требования по обеспечению безопасности информации </w:t>
      </w:r>
      <w:r>
        <w:rPr>
          <w:rFonts w:ascii="Times New Roman" w:hAnsi="Times New Roman"/>
          <w:sz w:val="24"/>
          <w:szCs w:val="24"/>
        </w:rPr>
        <w:t>и средств</w:t>
      </w:r>
      <w:r w:rsidRPr="002F5FD7">
        <w:rPr>
          <w:rFonts w:ascii="Times New Roman" w:hAnsi="Times New Roman"/>
          <w:sz w:val="24"/>
          <w:szCs w:val="24"/>
        </w:rPr>
        <w:t xml:space="preserve"> защиты информации в </w:t>
      </w:r>
      <w:r w:rsidR="00BE1925">
        <w:rPr>
          <w:rFonts w:ascii="Times New Roman" w:hAnsi="Times New Roman"/>
          <w:sz w:val="24"/>
          <w:szCs w:val="24"/>
        </w:rPr>
        <w:t xml:space="preserve">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2F5FD7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федеральных органов исполнительной власти и органов исполнительной власти </w:t>
      </w:r>
      <w:r w:rsidR="00C3118A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Pr="002F5FD7">
        <w:rPr>
          <w:rFonts w:ascii="Times New Roman" w:hAnsi="Times New Roman"/>
          <w:sz w:val="24"/>
          <w:szCs w:val="24"/>
        </w:rPr>
        <w:t>.</w:t>
      </w:r>
    </w:p>
    <w:p w:rsidR="005721DE" w:rsidRPr="00914B4E" w:rsidRDefault="005721DE" w:rsidP="005721DE">
      <w:pPr>
        <w:pStyle w:val="1"/>
      </w:pPr>
      <w:r w:rsidRPr="00914B4E">
        <w:t>Ответственность за нарушение норм, регулирующих обработку и защиту персональных данных</w:t>
      </w:r>
    </w:p>
    <w:p w:rsidR="00EA1B24" w:rsidRPr="00EA1B24" w:rsidRDefault="00EA1B24" w:rsidP="00EA1B24">
      <w:pPr>
        <w:numPr>
          <w:ilvl w:val="1"/>
          <w:numId w:val="13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B24">
        <w:rPr>
          <w:rFonts w:ascii="Times New Roman" w:hAnsi="Times New Roman"/>
          <w:sz w:val="24"/>
          <w:szCs w:val="24"/>
        </w:rPr>
        <w:t xml:space="preserve">Ответственность за соблюдение требований по защите информации ограниченного доступа и надлежащего порядка проводимых работ возлагается на пользователей ИСПДн, администратора безопасности ИСПДн и ответственного за </w:t>
      </w:r>
      <w:r w:rsidR="00BD504C">
        <w:rPr>
          <w:rFonts w:ascii="Times New Roman" w:hAnsi="Times New Roman"/>
          <w:sz w:val="24"/>
          <w:szCs w:val="24"/>
        </w:rPr>
        <w:t>организацию обработки</w:t>
      </w:r>
      <w:r w:rsidRPr="00EA1B24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="00BE1925">
        <w:rPr>
          <w:rFonts w:ascii="Times New Roman" w:hAnsi="Times New Roman"/>
          <w:sz w:val="24"/>
          <w:szCs w:val="24"/>
        </w:rPr>
        <w:t>МАОУ</w:t>
      </w:r>
      <w:r w:rsidR="00BB4BFB">
        <w:rPr>
          <w:rFonts w:ascii="Times New Roman" w:hAnsi="Times New Roman"/>
          <w:sz w:val="24"/>
          <w:szCs w:val="24"/>
        </w:rPr>
        <w:t xml:space="preserve"> 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EA1B24">
        <w:rPr>
          <w:rFonts w:ascii="Times New Roman" w:hAnsi="Times New Roman"/>
          <w:sz w:val="24"/>
          <w:szCs w:val="24"/>
        </w:rPr>
        <w:t xml:space="preserve">.  </w:t>
      </w:r>
    </w:p>
    <w:p w:rsidR="005721DE" w:rsidRPr="007D2F47" w:rsidRDefault="005721DE" w:rsidP="005721D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47">
        <w:rPr>
          <w:rFonts w:ascii="Times New Roman" w:hAnsi="Times New Roman"/>
          <w:sz w:val="24"/>
          <w:szCs w:val="24"/>
        </w:rPr>
        <w:t xml:space="preserve">Сотрудники </w:t>
      </w:r>
      <w:r w:rsidR="00BB4BFB">
        <w:rPr>
          <w:rFonts w:ascii="Times New Roman" w:hAnsi="Times New Roman"/>
          <w:sz w:val="24"/>
          <w:szCs w:val="24"/>
        </w:rPr>
        <w:t>МАОУ 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7D2F47">
        <w:rPr>
          <w:rFonts w:ascii="Times New Roman" w:hAnsi="Times New Roman"/>
          <w:sz w:val="24"/>
          <w:szCs w:val="24"/>
        </w:rPr>
        <w:t>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  <w:r w:rsidR="007D2F47">
        <w:rPr>
          <w:rFonts w:ascii="Times New Roman" w:hAnsi="Times New Roman"/>
          <w:sz w:val="24"/>
          <w:szCs w:val="24"/>
        </w:rPr>
        <w:t xml:space="preserve"> </w:t>
      </w:r>
      <w:r w:rsidRPr="007D2F47">
        <w:rPr>
          <w:rFonts w:ascii="Times New Roman" w:hAnsi="Times New Roman"/>
          <w:sz w:val="24"/>
          <w:szCs w:val="24"/>
        </w:rPr>
        <w:t>Разглашение персональных данных субъекта (передача их посторонним лицам, в том числе другим сотрудникам, не имеющим к ним допуск), их публичное раскрытие, утрата документов и иных носителей, содержащих персональные данные субъекта, а также иные нарушения обязанностей по их защите и обработке, установленных настоящим Положением, локальными нормативно-правовыми актами (приказ</w:t>
      </w:r>
      <w:r w:rsidR="00C3118A">
        <w:rPr>
          <w:rFonts w:ascii="Times New Roman" w:hAnsi="Times New Roman"/>
          <w:sz w:val="24"/>
          <w:szCs w:val="24"/>
        </w:rPr>
        <w:t>о</w:t>
      </w:r>
      <w:r w:rsidRPr="007D2F47">
        <w:rPr>
          <w:rFonts w:ascii="Times New Roman" w:hAnsi="Times New Roman"/>
          <w:sz w:val="24"/>
          <w:szCs w:val="24"/>
        </w:rPr>
        <w:t>м)</w:t>
      </w:r>
      <w:r w:rsidR="00C3118A">
        <w:rPr>
          <w:rFonts w:ascii="Times New Roman" w:hAnsi="Times New Roman"/>
          <w:sz w:val="24"/>
          <w:szCs w:val="24"/>
        </w:rPr>
        <w:t xml:space="preserve"> </w:t>
      </w:r>
      <w:r w:rsidRPr="007D2F47">
        <w:rPr>
          <w:rFonts w:ascii="Times New Roman" w:hAnsi="Times New Roman"/>
          <w:sz w:val="24"/>
          <w:szCs w:val="24"/>
        </w:rPr>
        <w:t xml:space="preserve"> </w:t>
      </w:r>
      <w:r w:rsidR="00C3118A" w:rsidRPr="00C3118A">
        <w:rPr>
          <w:rFonts w:ascii="Times New Roman" w:hAnsi="Times New Roman"/>
          <w:sz w:val="24"/>
          <w:szCs w:val="24"/>
        </w:rPr>
        <w:t xml:space="preserve"> </w:t>
      </w:r>
      <w:r w:rsidR="00C3118A">
        <w:rPr>
          <w:rFonts w:ascii="Times New Roman" w:hAnsi="Times New Roman"/>
          <w:sz w:val="24"/>
          <w:szCs w:val="24"/>
        </w:rPr>
        <w:t>Управления</w:t>
      </w:r>
      <w:r w:rsidRPr="007D2F47">
        <w:rPr>
          <w:rFonts w:ascii="Times New Roman" w:hAnsi="Times New Roman"/>
          <w:sz w:val="24"/>
          <w:szCs w:val="24"/>
        </w:rPr>
        <w:t>, влечет наложение на сотрудника, имеющего доступ к персональным данным, дисциплинарных взысканий в виде: замечания, выговора, увольнения.</w:t>
      </w:r>
    </w:p>
    <w:p w:rsidR="005721DE" w:rsidRDefault="005721DE" w:rsidP="005721D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 xml:space="preserve">Сотрудник </w:t>
      </w:r>
      <w:r w:rsidR="00BB4BFB">
        <w:rPr>
          <w:rFonts w:ascii="Times New Roman" w:hAnsi="Times New Roman"/>
          <w:sz w:val="24"/>
          <w:szCs w:val="24"/>
        </w:rPr>
        <w:t>МАОУ 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sz w:val="24"/>
          <w:szCs w:val="24"/>
        </w:rPr>
        <w:t xml:space="preserve">, имеющий доступ к персональным данным субъекта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BE1925">
        <w:rPr>
          <w:rFonts w:ascii="Times New Roman" w:hAnsi="Times New Roman"/>
          <w:sz w:val="24"/>
          <w:szCs w:val="24"/>
        </w:rPr>
        <w:t xml:space="preserve">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sz w:val="24"/>
          <w:szCs w:val="24"/>
        </w:rPr>
        <w:t xml:space="preserve"> (в соответствии с  Трудов</w:t>
      </w:r>
      <w:r w:rsidR="00C3118A">
        <w:rPr>
          <w:rFonts w:ascii="Times New Roman" w:hAnsi="Times New Roman"/>
          <w:sz w:val="24"/>
          <w:szCs w:val="24"/>
        </w:rPr>
        <w:t>ым</w:t>
      </w:r>
      <w:r w:rsidRPr="00F76C03">
        <w:rPr>
          <w:rFonts w:ascii="Times New Roman" w:hAnsi="Times New Roman"/>
          <w:sz w:val="24"/>
          <w:szCs w:val="24"/>
        </w:rPr>
        <w:t xml:space="preserve"> кодекс</w:t>
      </w:r>
      <w:r w:rsidR="00C3118A">
        <w:rPr>
          <w:rFonts w:ascii="Times New Roman" w:hAnsi="Times New Roman"/>
          <w:sz w:val="24"/>
          <w:szCs w:val="24"/>
        </w:rPr>
        <w:t>ом</w:t>
      </w:r>
      <w:r w:rsidRPr="00F76C03">
        <w:rPr>
          <w:rFonts w:ascii="Times New Roman" w:hAnsi="Times New Roman"/>
          <w:sz w:val="24"/>
          <w:szCs w:val="24"/>
        </w:rPr>
        <w:t xml:space="preserve"> РФ).</w:t>
      </w:r>
    </w:p>
    <w:p w:rsidR="007D2F47" w:rsidRPr="00F76C03" w:rsidRDefault="00BB4BFB" w:rsidP="007D2F47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МАОУ 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="007D2F47" w:rsidRPr="00F76C03">
        <w:rPr>
          <w:rFonts w:ascii="Times New Roman" w:hAnsi="Times New Roman"/>
          <w:sz w:val="24"/>
          <w:szCs w:val="24"/>
        </w:rPr>
        <w:t xml:space="preserve"> за нарушение норм, регулирующих получение, обработку и защиту персональных данных субъектов, несет административную ответственность согласно ст. 5.27 и 5.39 Кодекса об административных правонарушениях Российской Федерации, а также возмещает субъекту ущерб, причиненный неправомерным использованием информации, содержащей персональные данные этого субъекта.</w:t>
      </w:r>
    </w:p>
    <w:p w:rsidR="00EA1AF3" w:rsidRPr="00914B4E" w:rsidRDefault="00EA1AF3" w:rsidP="005502B7">
      <w:pPr>
        <w:pStyle w:val="1"/>
      </w:pPr>
      <w:r w:rsidRPr="00914B4E">
        <w:t>Заключительные положения</w:t>
      </w:r>
    </w:p>
    <w:p w:rsidR="002054C9" w:rsidRPr="00F76C03" w:rsidRDefault="00EA1AF3" w:rsidP="0032385E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>Нас</w:t>
      </w:r>
      <w:r w:rsidR="00EA1B24">
        <w:rPr>
          <w:rFonts w:ascii="Times New Roman" w:hAnsi="Times New Roman"/>
          <w:sz w:val="24"/>
          <w:szCs w:val="24"/>
        </w:rPr>
        <w:t xml:space="preserve">тоящее Положение утверждается </w:t>
      </w:r>
      <w:r w:rsidR="00BE1925">
        <w:rPr>
          <w:rFonts w:ascii="Times New Roman" w:hAnsi="Times New Roman"/>
          <w:sz w:val="24"/>
          <w:szCs w:val="24"/>
        </w:rPr>
        <w:t xml:space="preserve">директором 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 xml:space="preserve">» </w:t>
      </w:r>
      <w:r w:rsidRPr="00F76C03">
        <w:rPr>
          <w:rFonts w:ascii="Times New Roman" w:hAnsi="Times New Roman"/>
          <w:sz w:val="24"/>
          <w:szCs w:val="24"/>
        </w:rPr>
        <w:t xml:space="preserve"> и является обязательным для исполнения всеми сотрудниками, имеющими доступ к персональным данным.</w:t>
      </w:r>
    </w:p>
    <w:p w:rsidR="00EA1AF3" w:rsidRPr="00707AB6" w:rsidRDefault="00EA1AF3" w:rsidP="00707AB6">
      <w:pPr>
        <w:numPr>
          <w:ilvl w:val="1"/>
          <w:numId w:val="13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C03">
        <w:rPr>
          <w:rFonts w:ascii="Times New Roman" w:hAnsi="Times New Roman"/>
          <w:sz w:val="24"/>
          <w:szCs w:val="24"/>
        </w:rPr>
        <w:t xml:space="preserve">Все сотрудники </w:t>
      </w:r>
      <w:r w:rsidR="00BE1925">
        <w:rPr>
          <w:rFonts w:ascii="Times New Roman" w:hAnsi="Times New Roman"/>
          <w:sz w:val="24"/>
          <w:szCs w:val="24"/>
        </w:rPr>
        <w:t xml:space="preserve">МАОУ </w:t>
      </w:r>
      <w:r w:rsidR="00BB4BFB">
        <w:rPr>
          <w:rFonts w:ascii="Times New Roman" w:hAnsi="Times New Roman"/>
          <w:sz w:val="24"/>
          <w:szCs w:val="24"/>
        </w:rPr>
        <w:t>ДО «Центр дополнительного образования</w:t>
      </w:r>
      <w:r w:rsidR="00BE1925">
        <w:rPr>
          <w:rFonts w:ascii="Times New Roman" w:hAnsi="Times New Roman"/>
          <w:sz w:val="24"/>
          <w:szCs w:val="24"/>
        </w:rPr>
        <w:t>»</w:t>
      </w:r>
      <w:r w:rsidRPr="00F76C03">
        <w:rPr>
          <w:rFonts w:ascii="Times New Roman" w:hAnsi="Times New Roman"/>
          <w:sz w:val="24"/>
          <w:szCs w:val="24"/>
        </w:rPr>
        <w:t>, участвующие в обработке персональных данных, должны быть ознакомлены с настоящим Положением под роспись.</w:t>
      </w: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749" w:rsidRDefault="000D5749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627" w:rsidRDefault="005D5627" w:rsidP="00BB4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BFB" w:rsidRDefault="00BB4BFB" w:rsidP="00BB4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27" w:rsidRDefault="005D5627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6DE" w:rsidRPr="007B7AC6" w:rsidRDefault="002226DE" w:rsidP="00707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C6">
        <w:rPr>
          <w:rFonts w:ascii="Times New Roman" w:hAnsi="Times New Roman"/>
          <w:sz w:val="24"/>
          <w:szCs w:val="24"/>
        </w:rPr>
        <w:t>Приложение 1</w:t>
      </w:r>
    </w:p>
    <w:p w:rsidR="002226DE" w:rsidRDefault="002226DE" w:rsidP="00707AB6">
      <w:pPr>
        <w:spacing w:after="0" w:line="240" w:lineRule="auto"/>
        <w:ind w:left="70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="00707AB6">
        <w:rPr>
          <w:rFonts w:ascii="Times New Roman" w:hAnsi="Times New Roman"/>
          <w:sz w:val="24"/>
          <w:szCs w:val="24"/>
        </w:rPr>
        <w:t xml:space="preserve"> об обработке персональных данных</w:t>
      </w:r>
    </w:p>
    <w:p w:rsidR="002226DE" w:rsidRDefault="002226DE" w:rsidP="00707AB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35DC" w:rsidRDefault="007A35DC" w:rsidP="007A35D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A35DC" w:rsidRPr="00A74B63" w:rsidRDefault="007A35DC" w:rsidP="007A35D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4B63">
        <w:rPr>
          <w:rFonts w:ascii="Times New Roman" w:hAnsi="Times New Roman"/>
          <w:b/>
          <w:sz w:val="28"/>
          <w:szCs w:val="24"/>
        </w:rPr>
        <w:lastRenderedPageBreak/>
        <w:t>ПЕРЕЧЕНЬ</w:t>
      </w:r>
    </w:p>
    <w:p w:rsidR="007A35DC" w:rsidRPr="002A51CA" w:rsidRDefault="007A35DC" w:rsidP="007A35D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51CA">
        <w:rPr>
          <w:rFonts w:ascii="Times New Roman" w:hAnsi="Times New Roman"/>
          <w:b/>
          <w:sz w:val="24"/>
          <w:szCs w:val="24"/>
        </w:rPr>
        <w:t>ведений, содержащих персональные данные</w:t>
      </w:r>
    </w:p>
    <w:p w:rsidR="007A35DC" w:rsidRPr="002A51CA" w:rsidRDefault="007A35DC" w:rsidP="007A35DC">
      <w:pPr>
        <w:numPr>
          <w:ilvl w:val="0"/>
          <w:numId w:val="17"/>
        </w:numPr>
        <w:tabs>
          <w:tab w:val="left" w:pos="680"/>
          <w:tab w:val="left" w:pos="2835"/>
        </w:tabs>
        <w:spacing w:before="36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2A51CA">
        <w:rPr>
          <w:rFonts w:ascii="Times New Roman" w:hAnsi="Times New Roman"/>
          <w:b/>
          <w:bCs/>
          <w:caps/>
          <w:sz w:val="24"/>
          <w:szCs w:val="24"/>
        </w:rPr>
        <w:t>СВЕДЕНИЯ, СОСТАВЛЯЮЩИЕ ПЕРСОНАЛЬНЫЕ ДАННЫЕ</w:t>
      </w:r>
      <w:r>
        <w:rPr>
          <w:rFonts w:ascii="Times New Roman" w:hAnsi="Times New Roman"/>
          <w:sz w:val="24"/>
          <w:szCs w:val="24"/>
        </w:rPr>
        <w:t>:</w:t>
      </w:r>
    </w:p>
    <w:p w:rsidR="007A35DC" w:rsidRPr="002A51CA" w:rsidRDefault="007A35DC" w:rsidP="007A35DC">
      <w:pPr>
        <w:numPr>
          <w:ilvl w:val="1"/>
          <w:numId w:val="17"/>
        </w:numPr>
        <w:tabs>
          <w:tab w:val="left" w:pos="680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1CA">
        <w:rPr>
          <w:rFonts w:ascii="Times New Roman" w:hAnsi="Times New Roman"/>
          <w:sz w:val="24"/>
          <w:szCs w:val="24"/>
        </w:rPr>
        <w:t>Сведения, составляющие персональные данные сотрудников: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</w:t>
      </w:r>
      <w:r w:rsidRPr="008E48E6"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D63C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(№ страхового пенсионного свидетельства);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табельный номер;</w:t>
      </w:r>
    </w:p>
    <w:p w:rsidR="007A35DC" w:rsidRPr="00AB2C7A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AB2C7A">
        <w:rPr>
          <w:rFonts w:ascii="Times New Roman" w:hAnsi="Times New Roman"/>
          <w:sz w:val="24"/>
          <w:szCs w:val="24"/>
        </w:rPr>
        <w:t>пол;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 трудового договора;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степень знания иностранного языка;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</w:t>
      </w:r>
      <w:r w:rsidRPr="00AB2C7A">
        <w:rPr>
          <w:rFonts w:ascii="Times New Roman" w:hAnsi="Times New Roman"/>
          <w:sz w:val="24"/>
          <w:szCs w:val="24"/>
        </w:rPr>
        <w:t>(среднее (полное) общее, начальное профессиональное, среднее профессиональное, высшее профессиональное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B46">
        <w:rPr>
          <w:rFonts w:ascii="Times New Roman" w:hAnsi="Times New Roman"/>
          <w:sz w:val="24"/>
          <w:szCs w:val="24"/>
        </w:rPr>
        <w:t>аспирантура, адъюнктура, докторантура)</w:t>
      </w:r>
      <w:r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B2C7A">
        <w:rPr>
          <w:rFonts w:ascii="Times New Roman" w:hAnsi="Times New Roman"/>
          <w:sz w:val="24"/>
          <w:szCs w:val="24"/>
        </w:rPr>
        <w:t>аименование 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наименование, серия, номер, дата выдачи, направление или специальность, код по ОКСО, </w:t>
      </w:r>
      <w:r w:rsidRPr="00501B46">
        <w:rPr>
          <w:rFonts w:ascii="Times New Roman" w:hAnsi="Times New Roman"/>
          <w:sz w:val="24"/>
          <w:szCs w:val="24"/>
        </w:rPr>
        <w:t>ОКИН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16361">
        <w:rPr>
          <w:rFonts w:ascii="Times New Roman" w:hAnsi="Times New Roman"/>
          <w:sz w:val="24"/>
          <w:szCs w:val="24"/>
        </w:rPr>
        <w:t>окумен</w:t>
      </w:r>
      <w:r>
        <w:rPr>
          <w:rFonts w:ascii="Times New Roman" w:hAnsi="Times New Roman"/>
          <w:sz w:val="24"/>
          <w:szCs w:val="24"/>
        </w:rPr>
        <w:t>та об образовании, о квалифи</w:t>
      </w:r>
      <w:r w:rsidRPr="00816361">
        <w:rPr>
          <w:rFonts w:ascii="Times New Roman" w:hAnsi="Times New Roman"/>
          <w:sz w:val="24"/>
          <w:szCs w:val="24"/>
        </w:rPr>
        <w:t>кации или наличии специальных знаний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(в т.ч. код </w:t>
      </w:r>
      <w:r w:rsidRPr="00501B46">
        <w:rPr>
          <w:rFonts w:ascii="Times New Roman" w:hAnsi="Times New Roman"/>
          <w:sz w:val="24"/>
          <w:szCs w:val="24"/>
        </w:rPr>
        <w:t>по ОКПДТР</w:t>
      </w:r>
      <w:r>
        <w:rPr>
          <w:rFonts w:ascii="Times New Roman" w:hAnsi="Times New Roman"/>
          <w:sz w:val="24"/>
          <w:szCs w:val="24"/>
        </w:rPr>
        <w:t>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в браке;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семьи, с указанием степени родства, фамилии, имени, отчества, года рождения ближайших родственников;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2A51CA">
        <w:rPr>
          <w:rFonts w:ascii="Times New Roman" w:hAnsi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7A35DC" w:rsidRPr="002A51CA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дата регистрации</w:t>
      </w:r>
      <w:r w:rsidRPr="002A51CA"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места жительства;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на работу;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работы;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 работы (основной, по совместительству);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занимаемая должность</w:t>
      </w:r>
      <w:r w:rsidRPr="00567EF4">
        <w:rPr>
          <w:rFonts w:ascii="Times New Roman" w:hAnsi="Times New Roman"/>
          <w:sz w:val="24"/>
          <w:szCs w:val="24"/>
        </w:rPr>
        <w:t xml:space="preserve"> (специальность, профессия), разряд, класс (категория)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занимаемая должность;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67EF4">
        <w:rPr>
          <w:rFonts w:ascii="Times New Roman" w:hAnsi="Times New Roman"/>
          <w:sz w:val="24"/>
          <w:szCs w:val="24"/>
        </w:rPr>
        <w:t>арифная ставка (оклад), надбавка,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F4">
        <w:rPr>
          <w:rFonts w:ascii="Times New Roman" w:hAnsi="Times New Roman"/>
          <w:sz w:val="24"/>
          <w:szCs w:val="24"/>
        </w:rPr>
        <w:t>руб.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трудоустройства;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сотрудника;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фотография;</w:t>
      </w:r>
    </w:p>
    <w:p w:rsidR="007A35DC" w:rsidRPr="00D709A6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аттестации (дата, решение, номер и дата документа, основание);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наградах, поощрениях, почетных званиях (наименование, номер, дата награды);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отпусках (вид, период работы, количество дней, дата начала и окончания, основание);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7A35DC" w:rsidRPr="002B0FCB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увольнении (основания, дата, номер и дата приказа);</w:t>
      </w:r>
    </w:p>
    <w:p w:rsidR="007A35DC" w:rsidRDefault="007A35DC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работы;</w:t>
      </w:r>
    </w:p>
    <w:p w:rsidR="003A077D" w:rsidRDefault="003A077D" w:rsidP="007A35DC">
      <w:pPr>
        <w:numPr>
          <w:ilvl w:val="2"/>
          <w:numId w:val="17"/>
        </w:numPr>
        <w:tabs>
          <w:tab w:val="left" w:pos="680"/>
          <w:tab w:val="left" w:pos="1418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заработной плате.</w:t>
      </w:r>
    </w:p>
    <w:p w:rsidR="007A35DC" w:rsidRDefault="007A35DC" w:rsidP="007A35DC">
      <w:pPr>
        <w:numPr>
          <w:ilvl w:val="1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1CA">
        <w:rPr>
          <w:rFonts w:ascii="Times New Roman" w:hAnsi="Times New Roman"/>
          <w:sz w:val="24"/>
          <w:szCs w:val="24"/>
        </w:rPr>
        <w:t xml:space="preserve">Сведения, составляющие персональные данные </w:t>
      </w:r>
      <w:r w:rsidR="003A077D">
        <w:rPr>
          <w:rFonts w:ascii="Times New Roman" w:hAnsi="Times New Roman"/>
          <w:sz w:val="24"/>
          <w:szCs w:val="24"/>
        </w:rPr>
        <w:t>иных граждан</w:t>
      </w:r>
      <w:r w:rsidRPr="002A51CA">
        <w:rPr>
          <w:rFonts w:ascii="Times New Roman" w:hAnsi="Times New Roman"/>
          <w:sz w:val="24"/>
          <w:szCs w:val="24"/>
        </w:rPr>
        <w:t>: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фамилия, имя, отчество;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пол;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дата рождения;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место рождения;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семейное положение;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фамилия, имя, отчество и место работы супруга(и);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имя, отчество, возраст детей;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адрес и дата регистрации;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фактический адрес жительства;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lastRenderedPageBreak/>
        <w:t>принадлежность жилья (собственное, арендованное, проживание с родственниками);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контактные телефоны;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сведения об образовании (период обучения, название учебного заведения, факультет, специальность по диплому)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сведения о дополнительном обучении (курсы, тренинги, семинары, период прохождения);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уровень навыков работы на компьютере (программист, уверенный пользователь, пользователь, не владею);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сведения о предыдущей работе (период работы, название организации, должность и должностные обязанности, количество подчиненных);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СНИЛС;</w:t>
      </w:r>
    </w:p>
    <w:p w:rsidR="007A35DC" w:rsidRPr="003A077D" w:rsidRDefault="007A35DC" w:rsidP="007A35DC">
      <w:pPr>
        <w:numPr>
          <w:ilvl w:val="2"/>
          <w:numId w:val="17"/>
        </w:numPr>
        <w:tabs>
          <w:tab w:val="left" w:pos="851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3A077D">
        <w:rPr>
          <w:rFonts w:ascii="Times New Roman" w:hAnsi="Times New Roman"/>
          <w:sz w:val="24"/>
          <w:szCs w:val="24"/>
        </w:rPr>
        <w:t>ИНН;</w:t>
      </w:r>
    </w:p>
    <w:p w:rsidR="007A35DC" w:rsidRPr="00BF7CFB" w:rsidRDefault="007A35DC" w:rsidP="007A35DC">
      <w:pPr>
        <w:numPr>
          <w:ilvl w:val="0"/>
          <w:numId w:val="17"/>
        </w:numPr>
        <w:tabs>
          <w:tab w:val="left" w:pos="851"/>
        </w:tabs>
        <w:spacing w:before="36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BF7CFB">
        <w:rPr>
          <w:rFonts w:ascii="Times New Roman" w:hAnsi="Times New Roman"/>
          <w:b/>
          <w:bCs/>
          <w:caps/>
          <w:sz w:val="24"/>
          <w:szCs w:val="24"/>
        </w:rPr>
        <w:t>Основания обработки персональных данных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Pr="002C251B">
        <w:rPr>
          <w:rFonts w:ascii="Times New Roman" w:hAnsi="Times New Roman"/>
          <w:bCs/>
          <w:sz w:val="24"/>
          <w:szCs w:val="24"/>
        </w:rPr>
        <w:t>от 25.12.1993;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bCs/>
          <w:sz w:val="24"/>
          <w:szCs w:val="24"/>
        </w:rPr>
        <w:t>Гражданский кодекс Российской Федерации от 30.11.1994 № 51-ФЗ</w:t>
      </w:r>
      <w:r w:rsidR="003A077D">
        <w:rPr>
          <w:rFonts w:ascii="Times New Roman" w:hAnsi="Times New Roman"/>
          <w:bCs/>
          <w:sz w:val="24"/>
          <w:szCs w:val="24"/>
        </w:rPr>
        <w:t xml:space="preserve"> с изменениями и дополнениями</w:t>
      </w:r>
      <w:r w:rsidRPr="002C251B">
        <w:rPr>
          <w:rFonts w:ascii="Times New Roman" w:hAnsi="Times New Roman"/>
          <w:bCs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Трудовой кодекс </w:t>
      </w:r>
      <w:r w:rsidRPr="002C251B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2C251B">
        <w:rPr>
          <w:rFonts w:ascii="Times New Roman" w:hAnsi="Times New Roman"/>
          <w:sz w:val="24"/>
          <w:szCs w:val="24"/>
        </w:rPr>
        <w:t>от 30.12.2001 N 197-ФЗ</w:t>
      </w:r>
      <w:r w:rsidR="003A077D">
        <w:rPr>
          <w:rFonts w:ascii="Times New Roman" w:hAnsi="Times New Roman"/>
          <w:sz w:val="24"/>
          <w:szCs w:val="24"/>
        </w:rPr>
        <w:t xml:space="preserve"> </w:t>
      </w:r>
      <w:r w:rsidR="003A077D">
        <w:rPr>
          <w:rFonts w:ascii="Times New Roman" w:hAnsi="Times New Roman"/>
          <w:bCs/>
          <w:sz w:val="24"/>
          <w:szCs w:val="24"/>
        </w:rPr>
        <w:t>с изменениями и дополнениями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>Уголовный кодекс Российской Федерации от 13 июня 1996 г. N 63-ФЗ</w:t>
      </w:r>
      <w:r w:rsidR="003A077D">
        <w:rPr>
          <w:rFonts w:ascii="Times New Roman" w:hAnsi="Times New Roman"/>
          <w:sz w:val="24"/>
          <w:szCs w:val="24"/>
        </w:rPr>
        <w:t xml:space="preserve"> </w:t>
      </w:r>
      <w:r w:rsidR="003A077D">
        <w:rPr>
          <w:rFonts w:ascii="Times New Roman" w:hAnsi="Times New Roman"/>
          <w:bCs/>
          <w:sz w:val="24"/>
          <w:szCs w:val="24"/>
        </w:rPr>
        <w:t>с изменениями и дополнениями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 декабря 2001 г. N 195-ФЗ</w:t>
      </w:r>
      <w:r w:rsidR="003A077D">
        <w:rPr>
          <w:rFonts w:ascii="Times New Roman" w:hAnsi="Times New Roman"/>
          <w:sz w:val="24"/>
          <w:szCs w:val="24"/>
        </w:rPr>
        <w:t xml:space="preserve"> </w:t>
      </w:r>
      <w:r w:rsidR="003A077D">
        <w:rPr>
          <w:rFonts w:ascii="Times New Roman" w:hAnsi="Times New Roman"/>
          <w:bCs/>
          <w:sz w:val="24"/>
          <w:szCs w:val="24"/>
        </w:rPr>
        <w:t>с изменениями и дополнениями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013F74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3F74">
        <w:rPr>
          <w:rFonts w:ascii="Times New Roman" w:hAnsi="Times New Roman"/>
          <w:color w:val="000000"/>
          <w:sz w:val="24"/>
          <w:szCs w:val="24"/>
        </w:rPr>
        <w:t xml:space="preserve">Налоговый Кодекс Российской Федерации </w:t>
      </w:r>
      <w:r w:rsidR="003A077D">
        <w:rPr>
          <w:rFonts w:ascii="Times New Roman" w:hAnsi="Times New Roman"/>
          <w:bCs/>
          <w:sz w:val="24"/>
          <w:szCs w:val="24"/>
        </w:rPr>
        <w:t>с изменениями и дополнениями</w:t>
      </w:r>
      <w:r w:rsidR="003A077D" w:rsidRPr="00013F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F74">
        <w:rPr>
          <w:rFonts w:ascii="Times New Roman" w:hAnsi="Times New Roman"/>
          <w:bCs/>
          <w:color w:val="000000"/>
          <w:sz w:val="24"/>
          <w:szCs w:val="24"/>
        </w:rPr>
        <w:t>часть первая от 31 июля 1998 г. N 146-ФЗ и часть вторая от 5 августа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2000 г. N 117-ФЗ;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>з</w:t>
      </w:r>
      <w:r w:rsidRPr="002C251B">
        <w:rPr>
          <w:rFonts w:ascii="Times New Roman" w:hAnsi="Times New Roman"/>
          <w:sz w:val="24"/>
          <w:szCs w:val="24"/>
        </w:rPr>
        <w:t xml:space="preserve">акон </w:t>
      </w:r>
      <w:r w:rsidRPr="00091857">
        <w:rPr>
          <w:rFonts w:ascii="Times New Roman" w:hAnsi="Times New Roman"/>
          <w:sz w:val="24"/>
          <w:szCs w:val="24"/>
        </w:rPr>
        <w:t>от 04.05.2011 N 99-ФЗ</w:t>
      </w:r>
      <w:r w:rsidRPr="002C251B">
        <w:rPr>
          <w:rFonts w:ascii="Times New Roman" w:hAnsi="Times New Roman"/>
          <w:sz w:val="24"/>
          <w:szCs w:val="24"/>
        </w:rPr>
        <w:t xml:space="preserve"> «О лицензировании отдельных видов деятельности»;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Федеральный закон от 27 июля 2006 г. N 149-ФЗ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Об информации, информационных технологиях и защите информации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Федеральный закон от 27 июля 2006 г. N 152-ФЗ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Указ Президента РФ от 6 марта 1997 г. N 188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Об утверждении Перечня сведений конфиденциального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РФ от 15.09.2008 N 687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Постановление Правительства РФ от 17 ноября 2007 г. N 781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Положение об обеспечении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2C251B" w:rsidRDefault="007A35DC" w:rsidP="007A35DC">
      <w:pPr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51B">
        <w:rPr>
          <w:rFonts w:ascii="Times New Roman" w:hAnsi="Times New Roman"/>
          <w:sz w:val="24"/>
          <w:szCs w:val="24"/>
        </w:rPr>
        <w:t xml:space="preserve">Приказ ФСТЭК России, ФСБ России, Мининформсвязи России от 13 февраля 2008 г. N 55/86/20 </w:t>
      </w:r>
      <w:r>
        <w:rPr>
          <w:rFonts w:ascii="Times New Roman" w:hAnsi="Times New Roman"/>
          <w:sz w:val="24"/>
          <w:szCs w:val="24"/>
        </w:rPr>
        <w:t>«</w:t>
      </w:r>
      <w:r w:rsidRPr="002C251B">
        <w:rPr>
          <w:rFonts w:ascii="Times New Roman" w:hAnsi="Times New Roman"/>
          <w:sz w:val="24"/>
          <w:szCs w:val="24"/>
        </w:rPr>
        <w:t>Об утверждении Порядка проведения классификации информационных систем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2C251B">
        <w:rPr>
          <w:rFonts w:ascii="Times New Roman" w:hAnsi="Times New Roman"/>
          <w:sz w:val="24"/>
          <w:szCs w:val="24"/>
        </w:rPr>
        <w:t>;</w:t>
      </w:r>
    </w:p>
    <w:p w:rsidR="007A35DC" w:rsidRPr="003A077D" w:rsidRDefault="007A35DC" w:rsidP="007A35DC">
      <w:pPr>
        <w:widowControl w:val="0"/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3A19EE">
        <w:rPr>
          <w:rFonts w:ascii="Times New Roman" w:hAnsi="Times New Roman"/>
          <w:bCs/>
          <w:snapToGrid w:val="0"/>
          <w:sz w:val="24"/>
          <w:szCs w:val="24"/>
        </w:rPr>
        <w:t>Приказ ФСТЭК России от 5 февраля 2010 г. №58 «Об утверждении Положения о методах и способах защиты информации в информационных системах персональных данных»;</w:t>
      </w:r>
    </w:p>
    <w:p w:rsidR="003A077D" w:rsidRPr="003A077D" w:rsidRDefault="003A077D" w:rsidP="007A35DC">
      <w:pPr>
        <w:widowControl w:val="0"/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Федеральный закон РФ от  </w:t>
      </w:r>
      <w:r w:rsidR="00F612F5">
        <w:rPr>
          <w:rFonts w:ascii="Times New Roman" w:hAnsi="Times New Roman"/>
          <w:bCs/>
          <w:snapToGrid w:val="0"/>
          <w:sz w:val="24"/>
          <w:szCs w:val="24"/>
        </w:rPr>
        <w:t>10.07.1992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№</w:t>
      </w:r>
      <w:r w:rsidR="00F612F5">
        <w:rPr>
          <w:rFonts w:ascii="Times New Roman" w:hAnsi="Times New Roman"/>
          <w:bCs/>
          <w:snapToGrid w:val="0"/>
          <w:sz w:val="24"/>
          <w:szCs w:val="24"/>
        </w:rPr>
        <w:t xml:space="preserve"> 3266-1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«Об образовании»</w:t>
      </w:r>
      <w:r w:rsidR="00F612F5">
        <w:rPr>
          <w:rFonts w:ascii="Times New Roman" w:hAnsi="Times New Roman"/>
          <w:bCs/>
          <w:snapToGrid w:val="0"/>
          <w:sz w:val="24"/>
          <w:szCs w:val="24"/>
        </w:rPr>
        <w:t xml:space="preserve"> с изменениями и дополнения</w:t>
      </w:r>
      <w:r w:rsidR="008779D8">
        <w:rPr>
          <w:rFonts w:ascii="Times New Roman" w:hAnsi="Times New Roman"/>
          <w:bCs/>
          <w:snapToGrid w:val="0"/>
          <w:sz w:val="24"/>
          <w:szCs w:val="24"/>
        </w:rPr>
        <w:t>ми</w:t>
      </w:r>
      <w:r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3A077D" w:rsidRPr="003A19EE" w:rsidRDefault="003A077D" w:rsidP="007A35DC">
      <w:pPr>
        <w:widowControl w:val="0"/>
        <w:numPr>
          <w:ilvl w:val="1"/>
          <w:numId w:val="17"/>
        </w:numPr>
        <w:spacing w:after="120" w:line="36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Положе</w:t>
      </w:r>
      <w:r w:rsidR="00F612F5">
        <w:rPr>
          <w:rFonts w:ascii="Times New Roman" w:hAnsi="Times New Roman"/>
          <w:bCs/>
          <w:snapToGrid w:val="0"/>
          <w:sz w:val="24"/>
          <w:szCs w:val="24"/>
        </w:rPr>
        <w:t xml:space="preserve">ние об </w:t>
      </w:r>
      <w:r w:rsidR="005D5627">
        <w:rPr>
          <w:rFonts w:ascii="Times New Roman" w:hAnsi="Times New Roman"/>
          <w:bCs/>
          <w:snapToGrid w:val="0"/>
          <w:sz w:val="24"/>
          <w:szCs w:val="24"/>
        </w:rPr>
        <w:t>обработке персональных данных работником МАОУ ДОД ЦДОД «Подросток»</w:t>
      </w:r>
      <w:r w:rsidR="00F612F5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7B7AC6" w:rsidRDefault="007A35DC" w:rsidP="007B7AC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B7AC6">
        <w:rPr>
          <w:rFonts w:ascii="Times New Roman" w:hAnsi="Times New Roman"/>
          <w:sz w:val="24"/>
          <w:szCs w:val="24"/>
        </w:rPr>
        <w:lastRenderedPageBreak/>
        <w:t xml:space="preserve">Приложение  2 к приказу </w:t>
      </w:r>
    </w:p>
    <w:p w:rsidR="007B7AC6" w:rsidRDefault="00BB4BFB" w:rsidP="007B7AC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ДО «Центр дополнительного образования»</w:t>
      </w:r>
    </w:p>
    <w:p w:rsidR="007B7AC6" w:rsidRDefault="00A0587D" w:rsidP="007B7AC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4BFB">
        <w:rPr>
          <w:rFonts w:ascii="Times New Roman" w:hAnsi="Times New Roman"/>
          <w:sz w:val="24"/>
          <w:szCs w:val="24"/>
        </w:rPr>
        <w:t>_______________2015 г. № ____</w:t>
      </w:r>
    </w:p>
    <w:p w:rsidR="00F612F5" w:rsidRDefault="00F612F5" w:rsidP="007B7AC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35DC" w:rsidRDefault="007A35DC" w:rsidP="00F612F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35DC" w:rsidRDefault="007A35DC" w:rsidP="002226D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6DE" w:rsidRPr="002226DE" w:rsidRDefault="002226DE" w:rsidP="002226D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6DE">
        <w:rPr>
          <w:rFonts w:ascii="Times New Roman" w:hAnsi="Times New Roman"/>
          <w:b/>
          <w:sz w:val="24"/>
          <w:szCs w:val="24"/>
        </w:rPr>
        <w:t>ПЕРЕЧЕНЬ</w:t>
      </w:r>
    </w:p>
    <w:p w:rsidR="002226DE" w:rsidRPr="002226DE" w:rsidRDefault="002226DE" w:rsidP="002226D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63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226DE">
        <w:rPr>
          <w:rFonts w:ascii="Times New Roman" w:hAnsi="Times New Roman"/>
          <w:b/>
          <w:sz w:val="24"/>
          <w:szCs w:val="24"/>
        </w:rPr>
        <w:t>Информационных систем персональных данных (ИСПДн)</w:t>
      </w:r>
    </w:p>
    <w:p w:rsidR="002226DE" w:rsidRDefault="002226DE" w:rsidP="002226D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567"/>
        <w:gridCol w:w="425"/>
        <w:gridCol w:w="567"/>
        <w:gridCol w:w="425"/>
        <w:gridCol w:w="567"/>
        <w:gridCol w:w="567"/>
        <w:gridCol w:w="1134"/>
        <w:gridCol w:w="1134"/>
      </w:tblGrid>
      <w:tr w:rsidR="002226DE" w:rsidRPr="008F7F98" w:rsidTr="007D63A2">
        <w:trPr>
          <w:cantSplit/>
          <w:trHeight w:val="6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Наименование ИСПДн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Наименование и адрес объекта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Исходные данные классификации ИСПДн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Класс ИСПДн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77BA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2226DE" w:rsidRPr="008F7F98" w:rsidTr="007D63A2">
        <w:trPr>
          <w:trHeight w:val="2394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6DE" w:rsidRPr="008F7F98" w:rsidRDefault="002226DE" w:rsidP="00222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6DE" w:rsidRPr="008F7F98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6DE" w:rsidRPr="008F7F98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Характеристики безопасности ПДн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Структура ИСПДн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Подключение к ССОП и МИО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Режим обработки ПДн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Разграничение прав доступа пользователей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26DE" w:rsidRPr="00F877BA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Местонахождение</w:t>
            </w:r>
            <w:r w:rsidRPr="00F877B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F877BA">
              <w:rPr>
                <w:rFonts w:ascii="Times New Roman" w:hAnsi="Times New Roman"/>
                <w:b/>
                <w:sz w:val="20"/>
                <w:szCs w:val="24"/>
              </w:rPr>
              <w:t>технических средств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26DE" w:rsidRPr="008F7F98" w:rsidTr="007D63A2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6DE" w:rsidRPr="00F877BA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226DE" w:rsidRPr="008F7F98" w:rsidTr="007D63A2">
        <w:trPr>
          <w:trHeight w:val="2551"/>
        </w:trPr>
        <w:tc>
          <w:tcPr>
            <w:tcW w:w="567" w:type="dxa"/>
            <w:vAlign w:val="center"/>
          </w:tcPr>
          <w:p w:rsidR="002226DE" w:rsidRPr="002226DE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lang w:val="en-US"/>
              </w:rPr>
            </w:pPr>
            <w:r w:rsidRPr="002226D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226DE" w:rsidRPr="004A2BD8" w:rsidRDefault="002226DE" w:rsidP="007D63A2">
            <w:pPr>
              <w:spacing w:after="240"/>
              <w:ind w:right="153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«</w:t>
            </w:r>
            <w:r w:rsidR="007D63A2">
              <w:rPr>
                <w:rFonts w:ascii="Times New Roman" w:hAnsi="Times New Roman"/>
              </w:rPr>
              <w:t>1С- Бухгалтерия» Сотру</w:t>
            </w:r>
            <w:r w:rsidRPr="00D647FE">
              <w:rPr>
                <w:rFonts w:ascii="Times New Roman" w:hAnsi="Times New Roman"/>
              </w:rPr>
              <w:t>д</w:t>
            </w:r>
            <w:r w:rsidR="007D63A2">
              <w:rPr>
                <w:rFonts w:ascii="Times New Roman" w:hAnsi="Times New Roman"/>
              </w:rPr>
              <w:t>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26DE" w:rsidRPr="007D63A2" w:rsidRDefault="001F7606" w:rsidP="00BB4BFB">
            <w:pPr>
              <w:spacing w:after="240"/>
              <w:ind w:right="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r w:rsidR="00BB4BFB">
              <w:rPr>
                <w:rFonts w:ascii="Times New Roman" w:hAnsi="Times New Roman"/>
              </w:rPr>
              <w:t>ДО «Центр дополнительного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26DE" w:rsidRPr="007D63A2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специальная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26DE" w:rsidRPr="007D63A2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26DE" w:rsidRPr="007D63A2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имеет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26DE" w:rsidRPr="007D63A2" w:rsidRDefault="007D63A2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</w:t>
            </w:r>
            <w:r w:rsidR="002226DE" w:rsidRPr="007D63A2">
              <w:rPr>
                <w:rFonts w:ascii="Times New Roman" w:hAnsi="Times New Roman"/>
              </w:rPr>
              <w:t>пользовательский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26DE" w:rsidRPr="007D63A2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с разграничением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26DE" w:rsidRPr="007D63A2" w:rsidRDefault="002226DE" w:rsidP="002226DE">
            <w:pPr>
              <w:spacing w:after="0" w:line="240" w:lineRule="auto"/>
              <w:ind w:left="113"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в пределах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6DE" w:rsidRPr="007D63A2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</w:rPr>
            </w:pPr>
            <w:r w:rsidRPr="007D63A2">
              <w:rPr>
                <w:rFonts w:ascii="Times New Roman" w:hAnsi="Times New Roman"/>
              </w:rPr>
              <w:t>К3</w:t>
            </w:r>
          </w:p>
        </w:tc>
        <w:tc>
          <w:tcPr>
            <w:tcW w:w="1134" w:type="dxa"/>
            <w:vAlign w:val="center"/>
          </w:tcPr>
          <w:p w:rsidR="002226DE" w:rsidRPr="008F7F98" w:rsidRDefault="002226DE" w:rsidP="002226DE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4C567A" w:rsidRDefault="004C567A" w:rsidP="007A35DC">
      <w:pPr>
        <w:spacing w:after="0" w:line="360" w:lineRule="auto"/>
        <w:rPr>
          <w:rFonts w:ascii="Times New Roman" w:hAnsi="Times New Roman"/>
          <w:bCs/>
          <w:sz w:val="24"/>
          <w:szCs w:val="24"/>
        </w:rPr>
        <w:sectPr w:rsidR="004C567A" w:rsidSect="006D02AB">
          <w:headerReference w:type="even" r:id="rId9"/>
          <w:headerReference w:type="default" r:id="rId10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7B7AC6" w:rsidRDefault="007B7AC6" w:rsidP="007B7AC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:rsidR="00BB4BFB" w:rsidRDefault="00BB4BFB" w:rsidP="00BB4BF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ДО «Центр дополнительного образования»</w:t>
      </w:r>
    </w:p>
    <w:p w:rsidR="00BB4BFB" w:rsidRDefault="00BB4BFB" w:rsidP="00BB4BF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_______________2015 г. № ____</w:t>
      </w:r>
    </w:p>
    <w:p w:rsidR="00EA1B24" w:rsidRDefault="00EA1B24" w:rsidP="00EA1B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4BFB" w:rsidRDefault="00BB4BFB" w:rsidP="00EA1B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347" w:rsidRPr="00BC1324" w:rsidRDefault="00EA1B24" w:rsidP="00EA1B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1324">
        <w:rPr>
          <w:rFonts w:ascii="Times New Roman" w:hAnsi="Times New Roman"/>
          <w:bCs/>
          <w:sz w:val="24"/>
          <w:szCs w:val="24"/>
        </w:rPr>
        <w:t>ЛИСТ ОЗНАКОМЛЕНИЯ</w:t>
      </w:r>
      <w:r w:rsidR="00760508" w:rsidRPr="00BC1324">
        <w:rPr>
          <w:rFonts w:ascii="Times New Roman" w:hAnsi="Times New Roman"/>
          <w:bCs/>
          <w:sz w:val="24"/>
          <w:szCs w:val="24"/>
        </w:rPr>
        <w:t xml:space="preserve"> </w:t>
      </w:r>
    </w:p>
    <w:p w:rsidR="00BC1324" w:rsidRPr="00BC1324" w:rsidRDefault="00BC1324" w:rsidP="00BC1324">
      <w:pPr>
        <w:tabs>
          <w:tab w:val="left" w:pos="8505"/>
        </w:tabs>
        <w:spacing w:after="0" w:line="240" w:lineRule="auto"/>
        <w:ind w:right="170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1324">
        <w:rPr>
          <w:rFonts w:ascii="Times New Roman" w:hAnsi="Times New Roman"/>
          <w:bCs/>
          <w:sz w:val="24"/>
          <w:szCs w:val="24"/>
        </w:rPr>
        <w:t xml:space="preserve">                          с </w:t>
      </w:r>
      <w:r w:rsidR="00592347" w:rsidRPr="00BC1324">
        <w:rPr>
          <w:rFonts w:ascii="Times New Roman" w:hAnsi="Times New Roman"/>
          <w:bCs/>
          <w:sz w:val="24"/>
          <w:szCs w:val="24"/>
        </w:rPr>
        <w:t>П</w:t>
      </w:r>
      <w:r w:rsidR="00760508" w:rsidRPr="00BC1324">
        <w:rPr>
          <w:rFonts w:ascii="Times New Roman" w:hAnsi="Times New Roman"/>
          <w:bCs/>
          <w:sz w:val="24"/>
          <w:szCs w:val="24"/>
        </w:rPr>
        <w:t>оложением</w:t>
      </w:r>
      <w:r w:rsidR="00592347" w:rsidRPr="00BC1324">
        <w:rPr>
          <w:rFonts w:ascii="Times New Roman" w:hAnsi="Times New Roman"/>
          <w:bCs/>
          <w:sz w:val="24"/>
          <w:szCs w:val="24"/>
        </w:rPr>
        <w:t xml:space="preserve"> </w:t>
      </w:r>
      <w:r w:rsidR="00945E03" w:rsidRPr="00BC1324">
        <w:rPr>
          <w:rFonts w:ascii="Times New Roman" w:hAnsi="Times New Roman"/>
          <w:bCs/>
          <w:sz w:val="24"/>
          <w:szCs w:val="24"/>
        </w:rPr>
        <w:t>о</w:t>
      </w:r>
      <w:r w:rsidR="00592347" w:rsidRPr="00BC1324">
        <w:rPr>
          <w:rFonts w:ascii="Times New Roman" w:hAnsi="Times New Roman"/>
          <w:bCs/>
          <w:sz w:val="24"/>
          <w:szCs w:val="24"/>
        </w:rPr>
        <w:t>б обработке персональных данных</w:t>
      </w:r>
      <w:r w:rsidR="004B029D" w:rsidRPr="00BC1324">
        <w:rPr>
          <w:rFonts w:ascii="Times New Roman" w:hAnsi="Times New Roman"/>
          <w:bCs/>
          <w:sz w:val="24"/>
          <w:szCs w:val="24"/>
        </w:rPr>
        <w:t xml:space="preserve"> работников</w:t>
      </w:r>
      <w:r w:rsidRPr="00BC1324">
        <w:rPr>
          <w:rFonts w:ascii="Times New Roman" w:hAnsi="Times New Roman"/>
          <w:bCs/>
          <w:sz w:val="24"/>
          <w:szCs w:val="24"/>
        </w:rPr>
        <w:t xml:space="preserve">  </w:t>
      </w:r>
    </w:p>
    <w:p w:rsidR="00EA1B24" w:rsidRDefault="00BC1324" w:rsidP="00BC1324">
      <w:pPr>
        <w:tabs>
          <w:tab w:val="left" w:pos="8505"/>
        </w:tabs>
        <w:spacing w:after="0" w:line="240" w:lineRule="auto"/>
        <w:ind w:right="170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1324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1F7606">
        <w:rPr>
          <w:rFonts w:ascii="Times New Roman" w:hAnsi="Times New Roman"/>
          <w:bCs/>
          <w:sz w:val="24"/>
          <w:szCs w:val="24"/>
        </w:rPr>
        <w:t xml:space="preserve">муниципального автономного образовательного учреждения дополнительного образования </w:t>
      </w:r>
      <w:r w:rsidR="00BB4BFB">
        <w:rPr>
          <w:rFonts w:ascii="Times New Roman" w:hAnsi="Times New Roman"/>
          <w:bCs/>
          <w:sz w:val="24"/>
          <w:szCs w:val="24"/>
        </w:rPr>
        <w:t>«</w:t>
      </w:r>
      <w:r w:rsidR="001F7606">
        <w:rPr>
          <w:rFonts w:ascii="Times New Roman" w:hAnsi="Times New Roman"/>
          <w:bCs/>
          <w:sz w:val="24"/>
          <w:szCs w:val="24"/>
        </w:rPr>
        <w:t>Центр дополнительного образования</w:t>
      </w:r>
      <w:r w:rsidR="00BB4BFB">
        <w:rPr>
          <w:rFonts w:ascii="Times New Roman" w:hAnsi="Times New Roman"/>
          <w:bCs/>
          <w:sz w:val="24"/>
          <w:szCs w:val="24"/>
        </w:rPr>
        <w:t>»</w:t>
      </w:r>
      <w:r w:rsidR="001F7606">
        <w:rPr>
          <w:rFonts w:ascii="Times New Roman" w:hAnsi="Times New Roman"/>
          <w:bCs/>
          <w:sz w:val="24"/>
          <w:szCs w:val="24"/>
        </w:rPr>
        <w:t xml:space="preserve"> </w:t>
      </w:r>
    </w:p>
    <w:p w:rsidR="00BB4BFB" w:rsidRPr="00BC1324" w:rsidRDefault="00BB4BFB" w:rsidP="00BC1324">
      <w:pPr>
        <w:tabs>
          <w:tab w:val="left" w:pos="8505"/>
        </w:tabs>
        <w:spacing w:after="0" w:line="240" w:lineRule="auto"/>
        <w:ind w:right="170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9741" w:type="dxa"/>
        <w:jc w:val="center"/>
        <w:tblInd w:w="-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2676"/>
        <w:gridCol w:w="3305"/>
        <w:gridCol w:w="2038"/>
      </w:tblGrid>
      <w:tr w:rsidR="00760508" w:rsidRPr="00F76C03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08" w:rsidRPr="000A4BB9" w:rsidRDefault="00760508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Дата ознакомления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08" w:rsidRPr="000A4BB9" w:rsidRDefault="00760508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ФИО сотрудника, ознакомившегося с документом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08" w:rsidRPr="000A4BB9" w:rsidRDefault="00760508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Должность сотрудника, ознакомившегося с документом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08" w:rsidRPr="000A4BB9" w:rsidRDefault="00760508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Подпись сотрудника, ознакомившегося с документом</w:t>
            </w:r>
          </w:p>
        </w:tc>
      </w:tr>
      <w:tr w:rsidR="00760508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08" w:rsidRPr="000A4BB9" w:rsidRDefault="00C40DE6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08" w:rsidRPr="000A4BB9" w:rsidRDefault="00C40DE6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08" w:rsidRPr="000A4BB9" w:rsidRDefault="00C40DE6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08" w:rsidRPr="000A4BB9" w:rsidRDefault="00C40DE6" w:rsidP="00CD0B6F">
            <w:pPr>
              <w:pStyle w:val="a9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A4BB9">
              <w:rPr>
                <w:sz w:val="22"/>
                <w:szCs w:val="22"/>
              </w:rPr>
              <w:t>4</w:t>
            </w: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BB4BFB" w:rsidP="00D80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Суднева Анастасия Геннадьевна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435E2B" w:rsidRDefault="001F7606" w:rsidP="00D80F79">
            <w:pPr>
              <w:pStyle w:val="a9"/>
              <w:spacing w:before="0" w:after="0" w:line="276" w:lineRule="auto"/>
              <w:jc w:val="center"/>
            </w:pPr>
            <w:r>
              <w:t>директор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  <w:r w:rsidRPr="00232553">
              <w:rPr>
                <w:rFonts w:ascii="Times New Roman" w:hAnsi="Times New Roman"/>
                <w:sz w:val="24"/>
                <w:szCs w:val="24"/>
              </w:rPr>
              <w:t xml:space="preserve">Левкина Луиза Афанасьевна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435E2B" w:rsidRDefault="00D61A2D" w:rsidP="00D80F79">
            <w:pPr>
              <w:pStyle w:val="a9"/>
              <w:spacing w:before="0" w:after="0" w:line="276" w:lineRule="auto"/>
              <w:jc w:val="center"/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  <w:r w:rsidRPr="00232553">
              <w:rPr>
                <w:rFonts w:ascii="Times New Roman" w:hAnsi="Times New Roman"/>
                <w:sz w:val="24"/>
                <w:szCs w:val="24"/>
              </w:rPr>
              <w:t>Медведева Любовь Васильевна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232553">
              <w:rPr>
                <w:sz w:val="20"/>
                <w:szCs w:val="20"/>
              </w:rPr>
              <w:t>Документовед, Специалист по кадрам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BB4BFB" w:rsidP="00D80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Синцова Наталья Михайловна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435E2B" w:rsidRDefault="001F7606" w:rsidP="00D80F79">
            <w:pPr>
              <w:pStyle w:val="a9"/>
              <w:spacing w:before="0" w:after="0" w:line="276" w:lineRule="auto"/>
              <w:jc w:val="center"/>
            </w:pPr>
            <w:r>
              <w:t>Главный бухгалтер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D80F7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6" w:rsidRPr="00232553" w:rsidRDefault="001F7606" w:rsidP="00D80F79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B3472D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B3472D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B3472D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B3472D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  <w:tr w:rsidR="001F7606" w:rsidRPr="00E53192" w:rsidTr="000A4BB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Default="001F7606" w:rsidP="000A4BB9">
            <w:pPr>
              <w:pStyle w:val="a9"/>
              <w:spacing w:before="0" w:after="0" w:line="276" w:lineRule="auto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B3472D">
            <w:pPr>
              <w:pStyle w:val="a9"/>
              <w:spacing w:before="0" w:after="0" w:line="276" w:lineRule="auto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6" w:rsidRPr="007B7AC6" w:rsidRDefault="001F7606" w:rsidP="00CD0B6F">
            <w:pPr>
              <w:pStyle w:val="a9"/>
              <w:spacing w:before="0" w:after="0" w:line="276" w:lineRule="auto"/>
              <w:jc w:val="center"/>
            </w:pPr>
          </w:p>
        </w:tc>
      </w:tr>
    </w:tbl>
    <w:p w:rsidR="0079721B" w:rsidRPr="00066984" w:rsidRDefault="0079721B" w:rsidP="00FD354A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9721B" w:rsidRPr="00066984" w:rsidSect="00D21C9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8A" w:rsidRDefault="001A178A" w:rsidP="00066984">
      <w:pPr>
        <w:spacing w:after="0" w:line="240" w:lineRule="auto"/>
      </w:pPr>
      <w:r>
        <w:separator/>
      </w:r>
    </w:p>
  </w:endnote>
  <w:endnote w:type="continuationSeparator" w:id="0">
    <w:p w:rsidR="001A178A" w:rsidRDefault="001A178A" w:rsidP="0006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8A" w:rsidRDefault="001A178A" w:rsidP="00066984">
      <w:pPr>
        <w:spacing w:after="0" w:line="240" w:lineRule="auto"/>
      </w:pPr>
      <w:r>
        <w:separator/>
      </w:r>
    </w:p>
  </w:footnote>
  <w:footnote w:type="continuationSeparator" w:id="0">
    <w:p w:rsidR="001A178A" w:rsidRDefault="001A178A" w:rsidP="0006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5" w:rsidRDefault="00272415" w:rsidP="00DE413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2415" w:rsidRDefault="00272415" w:rsidP="006B60D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5" w:rsidRPr="00B06EC3" w:rsidRDefault="00272415" w:rsidP="00DE4131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0"/>
        <w:szCs w:val="20"/>
      </w:rPr>
    </w:pPr>
    <w:r w:rsidRPr="00B06EC3">
      <w:rPr>
        <w:rStyle w:val="aa"/>
        <w:rFonts w:ascii="Times New Roman" w:hAnsi="Times New Roman"/>
        <w:sz w:val="20"/>
        <w:szCs w:val="20"/>
      </w:rPr>
      <w:fldChar w:fldCharType="begin"/>
    </w:r>
    <w:r w:rsidRPr="00B06EC3">
      <w:rPr>
        <w:rStyle w:val="aa"/>
        <w:rFonts w:ascii="Times New Roman" w:hAnsi="Times New Roman"/>
        <w:sz w:val="20"/>
        <w:szCs w:val="20"/>
      </w:rPr>
      <w:instrText xml:space="preserve">PAGE  </w:instrText>
    </w:r>
    <w:r w:rsidRPr="00B06EC3">
      <w:rPr>
        <w:rStyle w:val="aa"/>
        <w:rFonts w:ascii="Times New Roman" w:hAnsi="Times New Roman"/>
        <w:sz w:val="20"/>
        <w:szCs w:val="20"/>
      </w:rPr>
      <w:fldChar w:fldCharType="separate"/>
    </w:r>
    <w:r w:rsidR="00D96A64">
      <w:rPr>
        <w:rStyle w:val="aa"/>
        <w:rFonts w:ascii="Times New Roman" w:hAnsi="Times New Roman"/>
        <w:noProof/>
        <w:sz w:val="20"/>
        <w:szCs w:val="20"/>
      </w:rPr>
      <w:t>2</w:t>
    </w:r>
    <w:r w:rsidRPr="00B06EC3">
      <w:rPr>
        <w:rStyle w:val="aa"/>
        <w:rFonts w:ascii="Times New Roman" w:hAnsi="Times New Roman"/>
        <w:sz w:val="20"/>
        <w:szCs w:val="20"/>
      </w:rPr>
      <w:fldChar w:fldCharType="end"/>
    </w:r>
  </w:p>
  <w:p w:rsidR="00272415" w:rsidRDefault="00272415" w:rsidP="006B60D1">
    <w:pPr>
      <w:pStyle w:val="a5"/>
      <w:ind w:firstLine="360"/>
      <w:jc w:val="center"/>
    </w:pPr>
  </w:p>
  <w:p w:rsidR="00272415" w:rsidRDefault="002724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A3"/>
    <w:multiLevelType w:val="multilevel"/>
    <w:tmpl w:val="3C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432C4"/>
    <w:multiLevelType w:val="multilevel"/>
    <w:tmpl w:val="A26446C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-127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">
    <w:nsid w:val="04F30392"/>
    <w:multiLevelType w:val="multilevel"/>
    <w:tmpl w:val="8F483EF2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4">
    <w:nsid w:val="1A833C54"/>
    <w:multiLevelType w:val="multilevel"/>
    <w:tmpl w:val="4C109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976870"/>
    <w:multiLevelType w:val="multilevel"/>
    <w:tmpl w:val="844A7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7">
    <w:nsid w:val="32800B7E"/>
    <w:multiLevelType w:val="multilevel"/>
    <w:tmpl w:val="A8E6F6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8728B2"/>
    <w:multiLevelType w:val="hybridMultilevel"/>
    <w:tmpl w:val="6D3E7F0A"/>
    <w:lvl w:ilvl="0" w:tplc="3C6EBC90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07911"/>
    <w:multiLevelType w:val="hybridMultilevel"/>
    <w:tmpl w:val="96F479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7683"/>
    <w:multiLevelType w:val="multilevel"/>
    <w:tmpl w:val="152C8806"/>
    <w:numStyleLink w:val="10"/>
  </w:abstractNum>
  <w:abstractNum w:abstractNumId="11">
    <w:nsid w:val="4C202154"/>
    <w:multiLevelType w:val="multilevel"/>
    <w:tmpl w:val="152C8806"/>
    <w:numStyleLink w:val="10"/>
  </w:abstractNum>
  <w:abstractNum w:abstractNumId="12">
    <w:nsid w:val="584E7A2C"/>
    <w:multiLevelType w:val="multilevel"/>
    <w:tmpl w:val="C65AED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3">
    <w:nsid w:val="5AB10E87"/>
    <w:multiLevelType w:val="multilevel"/>
    <w:tmpl w:val="152C8806"/>
    <w:numStyleLink w:val="10"/>
  </w:abstractNum>
  <w:abstractNum w:abstractNumId="14">
    <w:nsid w:val="5B870AC1"/>
    <w:multiLevelType w:val="hybridMultilevel"/>
    <w:tmpl w:val="5E82256C"/>
    <w:lvl w:ilvl="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4548"/>
    <w:multiLevelType w:val="multilevel"/>
    <w:tmpl w:val="152C8806"/>
    <w:styleLink w:val="10"/>
    <w:lvl w:ilvl="0">
      <w:start w:val="1"/>
      <w:numFmt w:val="upperRoman"/>
      <w:suff w:val="space"/>
      <w:lvlText w:val="%1."/>
      <w:lvlJc w:val="left"/>
      <w:pPr>
        <w:ind w:left="0" w:firstLine="1361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4F742B"/>
    <w:multiLevelType w:val="multilevel"/>
    <w:tmpl w:val="8F483EF2"/>
    <w:numStyleLink w:val="a"/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1"/>
    <w:lvlOverride w:ilvl="0">
      <w:lvl w:ilvl="0">
        <w:start w:val="1"/>
        <w:numFmt w:val="upperRoman"/>
        <w:suff w:val="space"/>
        <w:lvlText w:val="%1."/>
        <w:lvlJc w:val="left"/>
        <w:pPr>
          <w:ind w:left="1701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1056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140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0" w:firstLine="175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0" w:firstLine="21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0" w:firstLine="244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0" w:firstLine="2796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0" w:firstLine="3144"/>
        </w:pPr>
        <w:rPr>
          <w:rFonts w:hint="default"/>
        </w:rPr>
      </w:lvl>
    </w:lvlOverride>
  </w:num>
  <w:num w:numId="10">
    <w:abstractNumId w:val="3"/>
  </w:num>
  <w:num w:numId="11">
    <w:abstractNumId w:val="1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4536" w:firstLine="0"/>
        </w:pPr>
        <w:rPr>
          <w:rFonts w:hint="default"/>
        </w:rPr>
      </w:lvl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F3"/>
    <w:rsid w:val="000056E3"/>
    <w:rsid w:val="00007DDF"/>
    <w:rsid w:val="00016561"/>
    <w:rsid w:val="0003356A"/>
    <w:rsid w:val="00033CEF"/>
    <w:rsid w:val="0004280D"/>
    <w:rsid w:val="00042C60"/>
    <w:rsid w:val="00056F65"/>
    <w:rsid w:val="000605D5"/>
    <w:rsid w:val="0006519F"/>
    <w:rsid w:val="00065ED8"/>
    <w:rsid w:val="00065F0F"/>
    <w:rsid w:val="00066984"/>
    <w:rsid w:val="00070AE3"/>
    <w:rsid w:val="00070D00"/>
    <w:rsid w:val="00072C94"/>
    <w:rsid w:val="00073CB2"/>
    <w:rsid w:val="00086E2B"/>
    <w:rsid w:val="00090333"/>
    <w:rsid w:val="000A3760"/>
    <w:rsid w:val="000A4BB9"/>
    <w:rsid w:val="000B0D79"/>
    <w:rsid w:val="000B1992"/>
    <w:rsid w:val="000B7849"/>
    <w:rsid w:val="000C557E"/>
    <w:rsid w:val="000D0BC3"/>
    <w:rsid w:val="000D2ECC"/>
    <w:rsid w:val="000D2F02"/>
    <w:rsid w:val="000D5749"/>
    <w:rsid w:val="000E1602"/>
    <w:rsid w:val="000E1B10"/>
    <w:rsid w:val="000F4663"/>
    <w:rsid w:val="001024E0"/>
    <w:rsid w:val="00105F3A"/>
    <w:rsid w:val="00115095"/>
    <w:rsid w:val="001329E1"/>
    <w:rsid w:val="00134DC3"/>
    <w:rsid w:val="001434CA"/>
    <w:rsid w:val="0015281E"/>
    <w:rsid w:val="0016141B"/>
    <w:rsid w:val="00161AA8"/>
    <w:rsid w:val="00163651"/>
    <w:rsid w:val="00174531"/>
    <w:rsid w:val="001934A6"/>
    <w:rsid w:val="00194D51"/>
    <w:rsid w:val="001968BF"/>
    <w:rsid w:val="00196C43"/>
    <w:rsid w:val="001A178A"/>
    <w:rsid w:val="001A4879"/>
    <w:rsid w:val="001C5417"/>
    <w:rsid w:val="001C5B80"/>
    <w:rsid w:val="001C6EB9"/>
    <w:rsid w:val="001E35DB"/>
    <w:rsid w:val="001E44D8"/>
    <w:rsid w:val="001F1B03"/>
    <w:rsid w:val="001F2DF1"/>
    <w:rsid w:val="001F3915"/>
    <w:rsid w:val="001F7606"/>
    <w:rsid w:val="002033FC"/>
    <w:rsid w:val="00203596"/>
    <w:rsid w:val="002054C9"/>
    <w:rsid w:val="00205BB1"/>
    <w:rsid w:val="00206634"/>
    <w:rsid w:val="002226DE"/>
    <w:rsid w:val="0023449D"/>
    <w:rsid w:val="00261B81"/>
    <w:rsid w:val="00272415"/>
    <w:rsid w:val="00294220"/>
    <w:rsid w:val="0029493D"/>
    <w:rsid w:val="002A1DAE"/>
    <w:rsid w:val="002B3FED"/>
    <w:rsid w:val="002F58FA"/>
    <w:rsid w:val="003125A1"/>
    <w:rsid w:val="003171C2"/>
    <w:rsid w:val="0032385E"/>
    <w:rsid w:val="00326B69"/>
    <w:rsid w:val="003353B8"/>
    <w:rsid w:val="00375891"/>
    <w:rsid w:val="00381DC5"/>
    <w:rsid w:val="003A077D"/>
    <w:rsid w:val="003A19EE"/>
    <w:rsid w:val="003A3949"/>
    <w:rsid w:val="003B294D"/>
    <w:rsid w:val="003C12FF"/>
    <w:rsid w:val="003D1645"/>
    <w:rsid w:val="0040624D"/>
    <w:rsid w:val="00411FC6"/>
    <w:rsid w:val="0041482D"/>
    <w:rsid w:val="004305A0"/>
    <w:rsid w:val="00450618"/>
    <w:rsid w:val="0045714B"/>
    <w:rsid w:val="004656A4"/>
    <w:rsid w:val="00470CEA"/>
    <w:rsid w:val="00472DE5"/>
    <w:rsid w:val="0047636B"/>
    <w:rsid w:val="00480997"/>
    <w:rsid w:val="004A447E"/>
    <w:rsid w:val="004A6E61"/>
    <w:rsid w:val="004A7BB0"/>
    <w:rsid w:val="004B029D"/>
    <w:rsid w:val="004B04C4"/>
    <w:rsid w:val="004C567A"/>
    <w:rsid w:val="004E36C6"/>
    <w:rsid w:val="004F2495"/>
    <w:rsid w:val="00513919"/>
    <w:rsid w:val="00517F0C"/>
    <w:rsid w:val="00521798"/>
    <w:rsid w:val="0052683D"/>
    <w:rsid w:val="00527F55"/>
    <w:rsid w:val="005420E7"/>
    <w:rsid w:val="00545731"/>
    <w:rsid w:val="005502B7"/>
    <w:rsid w:val="005721DE"/>
    <w:rsid w:val="00577B1C"/>
    <w:rsid w:val="00592347"/>
    <w:rsid w:val="005A4E31"/>
    <w:rsid w:val="005B4E72"/>
    <w:rsid w:val="005C1024"/>
    <w:rsid w:val="005D4973"/>
    <w:rsid w:val="005D5627"/>
    <w:rsid w:val="0060322B"/>
    <w:rsid w:val="00624720"/>
    <w:rsid w:val="00634D77"/>
    <w:rsid w:val="006472CA"/>
    <w:rsid w:val="006475B4"/>
    <w:rsid w:val="006621BD"/>
    <w:rsid w:val="00687059"/>
    <w:rsid w:val="006B1BC8"/>
    <w:rsid w:val="006B36FC"/>
    <w:rsid w:val="006B60D1"/>
    <w:rsid w:val="006C23D8"/>
    <w:rsid w:val="006C6F13"/>
    <w:rsid w:val="006D02AB"/>
    <w:rsid w:val="006F4102"/>
    <w:rsid w:val="006F692D"/>
    <w:rsid w:val="00707AB6"/>
    <w:rsid w:val="007158EA"/>
    <w:rsid w:val="0072261F"/>
    <w:rsid w:val="00724E5B"/>
    <w:rsid w:val="007374C0"/>
    <w:rsid w:val="00755928"/>
    <w:rsid w:val="00760508"/>
    <w:rsid w:val="007756F8"/>
    <w:rsid w:val="0079721B"/>
    <w:rsid w:val="007A0D0B"/>
    <w:rsid w:val="007A35DC"/>
    <w:rsid w:val="007B7AC6"/>
    <w:rsid w:val="007D2F47"/>
    <w:rsid w:val="007D63A2"/>
    <w:rsid w:val="007D6A6E"/>
    <w:rsid w:val="007E27D8"/>
    <w:rsid w:val="007F1DAA"/>
    <w:rsid w:val="007F748F"/>
    <w:rsid w:val="00811307"/>
    <w:rsid w:val="008127C8"/>
    <w:rsid w:val="008209E7"/>
    <w:rsid w:val="00824B99"/>
    <w:rsid w:val="00824C04"/>
    <w:rsid w:val="008421FF"/>
    <w:rsid w:val="0084324B"/>
    <w:rsid w:val="00845482"/>
    <w:rsid w:val="00846646"/>
    <w:rsid w:val="0085172B"/>
    <w:rsid w:val="00853726"/>
    <w:rsid w:val="00856D5D"/>
    <w:rsid w:val="008779D8"/>
    <w:rsid w:val="00880B4B"/>
    <w:rsid w:val="0088512C"/>
    <w:rsid w:val="008A4E99"/>
    <w:rsid w:val="008C6CB5"/>
    <w:rsid w:val="00901260"/>
    <w:rsid w:val="00907225"/>
    <w:rsid w:val="00914B4E"/>
    <w:rsid w:val="00916A3C"/>
    <w:rsid w:val="00924972"/>
    <w:rsid w:val="0092684A"/>
    <w:rsid w:val="00927582"/>
    <w:rsid w:val="009278E8"/>
    <w:rsid w:val="0094070B"/>
    <w:rsid w:val="00943F3F"/>
    <w:rsid w:val="00945E03"/>
    <w:rsid w:val="00947B7C"/>
    <w:rsid w:val="00967DD7"/>
    <w:rsid w:val="009717A9"/>
    <w:rsid w:val="0098124A"/>
    <w:rsid w:val="00996DD3"/>
    <w:rsid w:val="009B0EF9"/>
    <w:rsid w:val="009B26DB"/>
    <w:rsid w:val="009C22D9"/>
    <w:rsid w:val="009E2836"/>
    <w:rsid w:val="009E4772"/>
    <w:rsid w:val="009F1863"/>
    <w:rsid w:val="009F5290"/>
    <w:rsid w:val="009F6011"/>
    <w:rsid w:val="00A0587D"/>
    <w:rsid w:val="00A17650"/>
    <w:rsid w:val="00A228C2"/>
    <w:rsid w:val="00A314CD"/>
    <w:rsid w:val="00A441E9"/>
    <w:rsid w:val="00A47C6B"/>
    <w:rsid w:val="00A53C3C"/>
    <w:rsid w:val="00A54C0B"/>
    <w:rsid w:val="00A618BC"/>
    <w:rsid w:val="00A71239"/>
    <w:rsid w:val="00A728A0"/>
    <w:rsid w:val="00A80EB5"/>
    <w:rsid w:val="00A82996"/>
    <w:rsid w:val="00A87C53"/>
    <w:rsid w:val="00A91B4E"/>
    <w:rsid w:val="00A965E0"/>
    <w:rsid w:val="00AB3C10"/>
    <w:rsid w:val="00AB66C0"/>
    <w:rsid w:val="00AB69FC"/>
    <w:rsid w:val="00AD40D8"/>
    <w:rsid w:val="00AF7710"/>
    <w:rsid w:val="00B06366"/>
    <w:rsid w:val="00B06629"/>
    <w:rsid w:val="00B06EC3"/>
    <w:rsid w:val="00B16DA4"/>
    <w:rsid w:val="00B21730"/>
    <w:rsid w:val="00B27F27"/>
    <w:rsid w:val="00B3472D"/>
    <w:rsid w:val="00B37081"/>
    <w:rsid w:val="00B37153"/>
    <w:rsid w:val="00B61323"/>
    <w:rsid w:val="00B72669"/>
    <w:rsid w:val="00B75F2D"/>
    <w:rsid w:val="00B77D76"/>
    <w:rsid w:val="00B84209"/>
    <w:rsid w:val="00B85575"/>
    <w:rsid w:val="00BB3CDB"/>
    <w:rsid w:val="00BB4BFB"/>
    <w:rsid w:val="00BB64EE"/>
    <w:rsid w:val="00BB6819"/>
    <w:rsid w:val="00BC1324"/>
    <w:rsid w:val="00BC2391"/>
    <w:rsid w:val="00BD504C"/>
    <w:rsid w:val="00BD5258"/>
    <w:rsid w:val="00BD7EC1"/>
    <w:rsid w:val="00BE1925"/>
    <w:rsid w:val="00BE29ED"/>
    <w:rsid w:val="00BE5A67"/>
    <w:rsid w:val="00BF0941"/>
    <w:rsid w:val="00BF40AF"/>
    <w:rsid w:val="00C008FA"/>
    <w:rsid w:val="00C24574"/>
    <w:rsid w:val="00C3118A"/>
    <w:rsid w:val="00C32C9B"/>
    <w:rsid w:val="00C40DE6"/>
    <w:rsid w:val="00C43A06"/>
    <w:rsid w:val="00C52AAA"/>
    <w:rsid w:val="00C57BEA"/>
    <w:rsid w:val="00C7255F"/>
    <w:rsid w:val="00C94559"/>
    <w:rsid w:val="00CA6387"/>
    <w:rsid w:val="00CB1ACD"/>
    <w:rsid w:val="00CB7268"/>
    <w:rsid w:val="00CC4694"/>
    <w:rsid w:val="00CD0B6F"/>
    <w:rsid w:val="00CF33F3"/>
    <w:rsid w:val="00CF3D40"/>
    <w:rsid w:val="00CF755A"/>
    <w:rsid w:val="00D21C92"/>
    <w:rsid w:val="00D32BEB"/>
    <w:rsid w:val="00D45C99"/>
    <w:rsid w:val="00D61A2D"/>
    <w:rsid w:val="00D71F70"/>
    <w:rsid w:val="00D72ABA"/>
    <w:rsid w:val="00D77659"/>
    <w:rsid w:val="00D8002F"/>
    <w:rsid w:val="00D80F79"/>
    <w:rsid w:val="00D852D2"/>
    <w:rsid w:val="00D955D4"/>
    <w:rsid w:val="00D96A64"/>
    <w:rsid w:val="00DA2C07"/>
    <w:rsid w:val="00DA2F40"/>
    <w:rsid w:val="00DB5FBA"/>
    <w:rsid w:val="00DE4131"/>
    <w:rsid w:val="00DE7CF5"/>
    <w:rsid w:val="00DF67ED"/>
    <w:rsid w:val="00E05452"/>
    <w:rsid w:val="00E1670F"/>
    <w:rsid w:val="00E26153"/>
    <w:rsid w:val="00E27BCB"/>
    <w:rsid w:val="00E31854"/>
    <w:rsid w:val="00E40274"/>
    <w:rsid w:val="00E42601"/>
    <w:rsid w:val="00E53192"/>
    <w:rsid w:val="00E67753"/>
    <w:rsid w:val="00E70895"/>
    <w:rsid w:val="00E7299C"/>
    <w:rsid w:val="00E7473F"/>
    <w:rsid w:val="00E801F6"/>
    <w:rsid w:val="00E86AC5"/>
    <w:rsid w:val="00E93581"/>
    <w:rsid w:val="00EA1AF3"/>
    <w:rsid w:val="00EA1B24"/>
    <w:rsid w:val="00EA6ABB"/>
    <w:rsid w:val="00EB5044"/>
    <w:rsid w:val="00EB5F61"/>
    <w:rsid w:val="00EC3E73"/>
    <w:rsid w:val="00EC3E99"/>
    <w:rsid w:val="00ED0DB7"/>
    <w:rsid w:val="00EE07A7"/>
    <w:rsid w:val="00EE557E"/>
    <w:rsid w:val="00F06B1C"/>
    <w:rsid w:val="00F07CAC"/>
    <w:rsid w:val="00F26DBB"/>
    <w:rsid w:val="00F34143"/>
    <w:rsid w:val="00F44122"/>
    <w:rsid w:val="00F477A1"/>
    <w:rsid w:val="00F52241"/>
    <w:rsid w:val="00F6034A"/>
    <w:rsid w:val="00F612F5"/>
    <w:rsid w:val="00F75326"/>
    <w:rsid w:val="00F7586B"/>
    <w:rsid w:val="00F76C03"/>
    <w:rsid w:val="00F77260"/>
    <w:rsid w:val="00F84F5C"/>
    <w:rsid w:val="00F85AEF"/>
    <w:rsid w:val="00F873FC"/>
    <w:rsid w:val="00F87864"/>
    <w:rsid w:val="00F87C6B"/>
    <w:rsid w:val="00F96CE2"/>
    <w:rsid w:val="00FC6814"/>
    <w:rsid w:val="00FD0E3B"/>
    <w:rsid w:val="00FD354A"/>
    <w:rsid w:val="00FD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85E"/>
    <w:pPr>
      <w:spacing w:after="200" w:line="276" w:lineRule="auto"/>
    </w:pPr>
    <w:rPr>
      <w:sz w:val="22"/>
      <w:szCs w:val="22"/>
    </w:rPr>
  </w:style>
  <w:style w:type="paragraph" w:styleId="11">
    <w:name w:val="heading 1"/>
    <w:basedOn w:val="a0"/>
    <w:next w:val="a0"/>
    <w:link w:val="12"/>
    <w:qFormat/>
    <w:rsid w:val="00824B99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824B99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nhideWhenUsed/>
    <w:qFormat/>
    <w:rsid w:val="00824B99"/>
    <w:pPr>
      <w:keepNext/>
      <w:spacing w:after="0" w:line="240" w:lineRule="auto"/>
      <w:ind w:firstLine="720"/>
      <w:outlineLvl w:val="6"/>
    </w:pPr>
    <w:rPr>
      <w:rFonts w:ascii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984"/>
  </w:style>
  <w:style w:type="paragraph" w:styleId="a7">
    <w:name w:val="footer"/>
    <w:basedOn w:val="a0"/>
    <w:link w:val="a8"/>
    <w:uiPriority w:val="99"/>
    <w:semiHidden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66984"/>
  </w:style>
  <w:style w:type="paragraph" w:styleId="a9">
    <w:name w:val="Normal (Web)"/>
    <w:basedOn w:val="a0"/>
    <w:uiPriority w:val="99"/>
    <w:rsid w:val="0076050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070AE3"/>
  </w:style>
  <w:style w:type="numbering" w:customStyle="1" w:styleId="10">
    <w:name w:val="Стиль1"/>
    <w:uiPriority w:val="99"/>
    <w:rsid w:val="005B4E72"/>
    <w:pPr>
      <w:numPr>
        <w:numId w:val="6"/>
      </w:numPr>
    </w:pPr>
  </w:style>
  <w:style w:type="numbering" w:customStyle="1" w:styleId="a">
    <w:name w:val="Аста"/>
    <w:uiPriority w:val="99"/>
    <w:rsid w:val="00EB5F61"/>
    <w:pPr>
      <w:numPr>
        <w:numId w:val="10"/>
      </w:numPr>
    </w:pPr>
  </w:style>
  <w:style w:type="paragraph" w:styleId="ab">
    <w:name w:val="Document Map"/>
    <w:basedOn w:val="a0"/>
    <w:link w:val="ac"/>
    <w:uiPriority w:val="99"/>
    <w:semiHidden/>
    <w:unhideWhenUsed/>
    <w:rsid w:val="001934A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1934A6"/>
    <w:rPr>
      <w:rFonts w:ascii="Tahoma" w:hAnsi="Tahoma" w:cs="Tahoma"/>
      <w:sz w:val="16"/>
      <w:szCs w:val="16"/>
    </w:rPr>
  </w:style>
  <w:style w:type="paragraph" w:customStyle="1" w:styleId="1">
    <w:name w:val="1 уровень"/>
    <w:basedOn w:val="a0"/>
    <w:link w:val="13"/>
    <w:autoRedefine/>
    <w:qFormat/>
    <w:rsid w:val="005502B7"/>
    <w:pPr>
      <w:numPr>
        <w:numId w:val="1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3">
    <w:name w:val="1 уровень Знак"/>
    <w:basedOn w:val="a1"/>
    <w:link w:val="1"/>
    <w:rsid w:val="005502B7"/>
    <w:rPr>
      <w:rFonts w:ascii="Times New Roman" w:hAnsi="Times New Roman"/>
      <w:b/>
      <w:caps/>
      <w:sz w:val="24"/>
      <w:szCs w:val="24"/>
    </w:rPr>
  </w:style>
  <w:style w:type="paragraph" w:customStyle="1" w:styleId="1CharChar">
    <w:name w:val="Знак Знак1 Char Char Знак Знак Знак Знак Знак Знак Знак Знак Знак Знак Знак Знак Знак Знак Знак Знак Знак"/>
    <w:basedOn w:val="a0"/>
    <w:uiPriority w:val="99"/>
    <w:rsid w:val="00A96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6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link w:val="ae"/>
    <w:rsid w:val="00DB5FBA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e">
    <w:name w:val="Основной текст Знак"/>
    <w:basedOn w:val="a1"/>
    <w:link w:val="ad"/>
    <w:rsid w:val="00DB5FBA"/>
    <w:rPr>
      <w:rFonts w:ascii="Times New Roman" w:hAnsi="Times New Roman"/>
      <w:sz w:val="24"/>
      <w:lang w:eastAsia="en-US"/>
    </w:rPr>
  </w:style>
  <w:style w:type="character" w:customStyle="1" w:styleId="12">
    <w:name w:val="Заголовок 1 Знак"/>
    <w:basedOn w:val="a1"/>
    <w:link w:val="11"/>
    <w:rsid w:val="00824B99"/>
    <w:rPr>
      <w:rFonts w:ascii="Times New Roman" w:hAnsi="Times New Roman"/>
      <w:b/>
      <w:i/>
      <w:sz w:val="28"/>
    </w:rPr>
  </w:style>
  <w:style w:type="character" w:customStyle="1" w:styleId="60">
    <w:name w:val="Заголовок 6 Знак"/>
    <w:basedOn w:val="a1"/>
    <w:link w:val="6"/>
    <w:semiHidden/>
    <w:rsid w:val="00824B99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24B99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936B-C0E0-41A0-992F-4DAF489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Администратор</cp:lastModifiedBy>
  <cp:revision>3</cp:revision>
  <cp:lastPrinted>2015-11-13T12:20:00Z</cp:lastPrinted>
  <dcterms:created xsi:type="dcterms:W3CDTF">2015-11-16T05:47:00Z</dcterms:created>
  <dcterms:modified xsi:type="dcterms:W3CDTF">2015-11-16T05:47:00Z</dcterms:modified>
</cp:coreProperties>
</file>